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69" w:rsidRDefault="00301969" w:rsidP="00301969">
      <w:pPr>
        <w:ind w:left="6237"/>
        <w:jc w:val="center"/>
      </w:pPr>
    </w:p>
    <w:p w:rsidR="00301969" w:rsidRDefault="00301969" w:rsidP="00301969">
      <w:pPr>
        <w:jc w:val="right"/>
        <w:rPr>
          <w:b/>
        </w:rPr>
      </w:pPr>
      <w:r>
        <w:rPr>
          <w:b/>
        </w:rPr>
        <w:t>………..….,dnia…………</w:t>
      </w:r>
    </w:p>
    <w:p w:rsidR="00301969" w:rsidRDefault="00301969" w:rsidP="00301969">
      <w:pPr>
        <w:rPr>
          <w:i/>
        </w:rPr>
      </w:pPr>
      <w:r>
        <w:rPr>
          <w:i/>
        </w:rPr>
        <w:t>……………………………</w:t>
      </w:r>
    </w:p>
    <w:p w:rsidR="00301969" w:rsidRDefault="00301969" w:rsidP="00301969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301969" w:rsidRDefault="00301969" w:rsidP="00301969">
      <w:pPr>
        <w:jc w:val="both"/>
        <w:rPr>
          <w:i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C73575">
        <w:rPr>
          <w:b/>
        </w:rPr>
        <w:t>TZ2</w:t>
      </w:r>
      <w:r w:rsidR="00D240A1">
        <w:rPr>
          <w:b/>
        </w:rPr>
        <w:t>.374.2.2.</w:t>
      </w:r>
      <w:r w:rsidR="001C128C">
        <w:rPr>
          <w:b/>
        </w:rPr>
        <w:t>389.3</w:t>
      </w:r>
      <w:r w:rsidR="00D240A1">
        <w:rPr>
          <w:b/>
        </w:rPr>
        <w:t>.2020.ASZ</w:t>
      </w:r>
    </w:p>
    <w:p w:rsidR="00301969" w:rsidRDefault="00301969" w:rsidP="00301969">
      <w:r>
        <w:t xml:space="preserve">                      </w:t>
      </w:r>
    </w:p>
    <w:p w:rsidR="00301969" w:rsidRDefault="00301969" w:rsidP="00301969">
      <w:pPr>
        <w:jc w:val="both"/>
        <w:rPr>
          <w:i/>
        </w:rPr>
      </w:pPr>
      <w:r>
        <w:rPr>
          <w:i/>
        </w:rPr>
        <w:t xml:space="preserve">                         </w:t>
      </w:r>
    </w:p>
    <w:p w:rsidR="00301969" w:rsidRDefault="00301969" w:rsidP="00301969">
      <w:pPr>
        <w:jc w:val="center"/>
        <w:rPr>
          <w:b/>
        </w:rPr>
      </w:pPr>
    </w:p>
    <w:p w:rsidR="00301969" w:rsidRDefault="00301969" w:rsidP="00301969">
      <w:pPr>
        <w:jc w:val="center"/>
        <w:rPr>
          <w:b/>
        </w:rPr>
      </w:pPr>
      <w:r>
        <w:rPr>
          <w:b/>
        </w:rPr>
        <w:t xml:space="preserve">FORMULARZ OFERTY </w:t>
      </w:r>
    </w:p>
    <w:p w:rsidR="00301969" w:rsidRDefault="00301969" w:rsidP="00301969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301969" w:rsidRDefault="00301969" w:rsidP="00301969">
      <w:pPr>
        <w:jc w:val="center"/>
        <w:rPr>
          <w:b/>
        </w:rPr>
      </w:pPr>
    </w:p>
    <w:p w:rsidR="00301969" w:rsidRDefault="00301969" w:rsidP="00301969">
      <w:pPr>
        <w:jc w:val="center"/>
        <w:rPr>
          <w:b/>
        </w:rPr>
      </w:pPr>
      <w:r>
        <w:t xml:space="preserve">na wykonanie dostawy </w:t>
      </w:r>
      <w:r w:rsidR="004955E9">
        <w:t xml:space="preserve"> </w:t>
      </w:r>
      <w:r w:rsidR="001C128C">
        <w:t>tablic informacyjnych</w:t>
      </w:r>
      <w:r w:rsidR="004955E9">
        <w:t xml:space="preserve"> dla potrzeb Urzędu Morskiego w Gdynia</w:t>
      </w:r>
      <w:r>
        <w:t xml:space="preserve"> </w:t>
      </w:r>
    </w:p>
    <w:p w:rsidR="00301969" w:rsidRDefault="00301969" w:rsidP="00301969">
      <w:pPr>
        <w:jc w:val="both"/>
        <w:rPr>
          <w:b/>
        </w:rPr>
      </w:pPr>
    </w:p>
    <w:p w:rsidR="00301969" w:rsidRDefault="00301969" w:rsidP="00301969">
      <w:pPr>
        <w:jc w:val="both"/>
        <w:rPr>
          <w:b/>
        </w:rPr>
      </w:pPr>
      <w:r>
        <w:rPr>
          <w:b/>
        </w:rPr>
        <w:t>I.  Nazwa i adres ZAMAWIAJĄCEGO</w:t>
      </w:r>
    </w:p>
    <w:p w:rsidR="00301969" w:rsidRDefault="00301969" w:rsidP="00301969">
      <w:pPr>
        <w:ind w:left="360"/>
        <w:jc w:val="both"/>
      </w:pPr>
      <w:r>
        <w:t>Dyrektor Urzędu Morskiego w Gdyni</w:t>
      </w:r>
    </w:p>
    <w:p w:rsidR="00301969" w:rsidRDefault="00301969" w:rsidP="00301969">
      <w:pPr>
        <w:ind w:left="360"/>
        <w:jc w:val="both"/>
      </w:pPr>
      <w:r>
        <w:t>ul. Chrzanowskiego 10</w:t>
      </w:r>
    </w:p>
    <w:p w:rsidR="00301969" w:rsidRDefault="00301969" w:rsidP="00301969">
      <w:pPr>
        <w:ind w:left="360"/>
        <w:jc w:val="both"/>
      </w:pPr>
      <w:r>
        <w:t>81-338 Gdynia</w:t>
      </w:r>
    </w:p>
    <w:p w:rsidR="00301969" w:rsidRDefault="00301969" w:rsidP="00301969">
      <w:pPr>
        <w:ind w:left="360"/>
        <w:jc w:val="both"/>
      </w:pPr>
    </w:p>
    <w:p w:rsidR="00301969" w:rsidRDefault="00301969" w:rsidP="00301969">
      <w:pPr>
        <w:jc w:val="both"/>
        <w:rPr>
          <w:b/>
        </w:rPr>
      </w:pPr>
      <w:r>
        <w:rPr>
          <w:b/>
        </w:rPr>
        <w:t>II. Nazwa i adres WYKONAWCY</w:t>
      </w:r>
    </w:p>
    <w:p w:rsidR="00301969" w:rsidRDefault="00301969" w:rsidP="00301969">
      <w:pPr>
        <w:ind w:left="360"/>
        <w:jc w:val="both"/>
      </w:pPr>
      <w:r>
        <w:t>NAZWA: ………………………………………………………………………………</w:t>
      </w:r>
    </w:p>
    <w:p w:rsidR="00301969" w:rsidRDefault="00301969" w:rsidP="00301969">
      <w:pPr>
        <w:ind w:left="360"/>
      </w:pPr>
      <w:r>
        <w:t xml:space="preserve">ADRES: ……………………………………………………………………………..…    </w:t>
      </w:r>
      <w:r>
        <w:br/>
        <w:t>NIP: ……………………………………………………………………………………</w:t>
      </w:r>
    </w:p>
    <w:p w:rsidR="00D240A1" w:rsidRDefault="00D240A1" w:rsidP="00301969">
      <w:pPr>
        <w:ind w:left="360"/>
      </w:pPr>
      <w:r>
        <w:t>OSOBA DO KONTAKTU…………………………………………………………….</w:t>
      </w:r>
    </w:p>
    <w:p w:rsidR="00301969" w:rsidRDefault="00301969" w:rsidP="00301969">
      <w:pPr>
        <w:jc w:val="both"/>
      </w:pPr>
    </w:p>
    <w:p w:rsidR="00301969" w:rsidRDefault="00301969" w:rsidP="00301969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Oferuję wykonanie przedmiotu zamówienia za:</w:t>
      </w:r>
    </w:p>
    <w:p w:rsidR="00DA717B" w:rsidRDefault="00DA717B" w:rsidP="00DA717B">
      <w:pPr>
        <w:spacing w:line="360" w:lineRule="auto"/>
        <w:ind w:left="360"/>
        <w:jc w:val="both"/>
      </w:pPr>
      <w:r>
        <w:t>cena netto ogółem: ………………………………….zł</w:t>
      </w:r>
    </w:p>
    <w:p w:rsidR="00301969" w:rsidRDefault="00301969" w:rsidP="00301969">
      <w:pPr>
        <w:spacing w:line="360" w:lineRule="auto"/>
        <w:ind w:left="360"/>
        <w:jc w:val="both"/>
      </w:pPr>
      <w:r>
        <w:t>poda</w:t>
      </w:r>
      <w:r w:rsidR="004955E9">
        <w:t>tek VAT: w wysokości (23%),…..….………....</w:t>
      </w:r>
      <w:r>
        <w:t>zł</w:t>
      </w:r>
    </w:p>
    <w:p w:rsidR="004955E9" w:rsidRDefault="004955E9" w:rsidP="004955E9">
      <w:pPr>
        <w:spacing w:line="360" w:lineRule="auto"/>
        <w:ind w:left="360"/>
        <w:jc w:val="both"/>
      </w:pPr>
      <w:r>
        <w:t>cena brutto ogółem : ……………………………….  zł</w:t>
      </w:r>
    </w:p>
    <w:p w:rsidR="00301969" w:rsidRDefault="00301969" w:rsidP="00301969">
      <w:pPr>
        <w:spacing w:line="360" w:lineRule="auto"/>
        <w:ind w:left="360"/>
        <w:jc w:val="both"/>
        <w:rPr>
          <w:i/>
        </w:rPr>
      </w:pPr>
      <w:r>
        <w:t>słownie brutto: ……………………….…</w:t>
      </w:r>
      <w:r w:rsidR="004955E9">
        <w:t>………….</w:t>
      </w:r>
      <w:r>
        <w:t xml:space="preserve">  zł</w:t>
      </w:r>
      <w:r>
        <w:rPr>
          <w:i/>
        </w:rPr>
        <w:t xml:space="preserve"> </w:t>
      </w:r>
    </w:p>
    <w:p w:rsidR="00301969" w:rsidRDefault="00301969" w:rsidP="00301969">
      <w:pPr>
        <w:jc w:val="both"/>
        <w:rPr>
          <w:sz w:val="20"/>
          <w:szCs w:val="20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095"/>
        <w:gridCol w:w="567"/>
        <w:gridCol w:w="567"/>
        <w:gridCol w:w="1276"/>
        <w:gridCol w:w="1134"/>
      </w:tblGrid>
      <w:tr w:rsidR="00301969" w:rsidTr="00C010D2">
        <w:trPr>
          <w:trHeight w:val="1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301969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301969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materiału/towaru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969" w:rsidRDefault="00301969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969" w:rsidRDefault="00301969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969" w:rsidRDefault="00301969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cena jednostkowa </w:t>
            </w:r>
            <w:r w:rsidR="001C128C">
              <w:rPr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1969" w:rsidRDefault="00011F29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Wartość </w:t>
            </w:r>
            <w:r w:rsidR="001C128C">
              <w:rPr>
                <w:b/>
                <w:bCs/>
                <w:sz w:val="20"/>
                <w:szCs w:val="20"/>
                <w:lang w:eastAsia="en-US"/>
              </w:rPr>
              <w:t>netto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301969">
              <w:rPr>
                <w:b/>
                <w:bCs/>
                <w:sz w:val="20"/>
                <w:szCs w:val="20"/>
                <w:lang w:eastAsia="en-US"/>
              </w:rPr>
              <w:t>ogółem  (zł)</w:t>
            </w:r>
          </w:p>
        </w:tc>
      </w:tr>
      <w:tr w:rsidR="00301969" w:rsidTr="00C010D2">
        <w:trPr>
          <w:trHeight w:val="7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301969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76" w:rsidRDefault="001C128C" w:rsidP="00240C76">
            <w:pPr>
              <w:spacing w:after="240"/>
              <w:jc w:val="both"/>
            </w:pPr>
            <w:r>
              <w:t xml:space="preserve">Tablica informacyjna o treści </w:t>
            </w:r>
            <w:r w:rsidRPr="00260BFB">
              <w:rPr>
                <w:b/>
              </w:rPr>
              <w:t>URZĄD MORSKI W GDYNI DELEGATURA W SŁUPSKU</w:t>
            </w:r>
            <w:r>
              <w:t xml:space="preserve">: </w:t>
            </w:r>
          </w:p>
          <w:p w:rsidR="001C128C" w:rsidRDefault="001C128C" w:rsidP="001C128C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tablica </w:t>
            </w:r>
            <w:r>
              <w:t xml:space="preserve">emaliowana, wypukła, </w:t>
            </w:r>
            <w:r w:rsidRPr="000268C9">
              <w:t xml:space="preserve">wypalana </w:t>
            </w:r>
          </w:p>
          <w:p w:rsidR="00260BFB" w:rsidRDefault="001C128C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wymiar</w:t>
            </w:r>
            <w:r>
              <w:t>y</w:t>
            </w:r>
            <w:r w:rsidRPr="000268C9">
              <w:t xml:space="preserve"> </w:t>
            </w:r>
            <w:r>
              <w:t xml:space="preserve">120 </w:t>
            </w:r>
            <w:r w:rsidRPr="000268C9">
              <w:t xml:space="preserve">cm na </w:t>
            </w:r>
            <w:r>
              <w:t>40</w:t>
            </w:r>
            <w:r w:rsidRPr="000268C9">
              <w:t xml:space="preserve"> cm</w:t>
            </w:r>
          </w:p>
          <w:p w:rsidR="001C128C" w:rsidRDefault="001C128C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tablica – kolor czerwony</w:t>
            </w:r>
          </w:p>
          <w:p w:rsidR="001C128C" w:rsidRDefault="001C128C" w:rsidP="001C128C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litery – kolor biały,</w:t>
            </w:r>
          </w:p>
          <w:p w:rsidR="001C128C" w:rsidRPr="001C128C" w:rsidRDefault="001C128C" w:rsidP="001C128C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napis w </w:t>
            </w:r>
            <w:r>
              <w:t>dwó</w:t>
            </w:r>
            <w:r w:rsidRPr="000268C9">
              <w:t>ch linijkach:</w:t>
            </w:r>
          </w:p>
          <w:p w:rsidR="001C128C" w:rsidRDefault="001C128C" w:rsidP="00240C76">
            <w:pPr>
              <w:pStyle w:val="Akapitzlist"/>
              <w:numPr>
                <w:ilvl w:val="0"/>
                <w:numId w:val="5"/>
              </w:numPr>
              <w:ind w:left="922" w:hanging="283"/>
              <w:jc w:val="both"/>
            </w:pPr>
            <w:r w:rsidRPr="001C128C">
              <w:rPr>
                <w:sz w:val="22"/>
                <w:szCs w:val="22"/>
              </w:rPr>
              <w:t>napis</w:t>
            </w:r>
            <w:r>
              <w:rPr>
                <w:sz w:val="22"/>
                <w:szCs w:val="22"/>
              </w:rPr>
              <w:t xml:space="preserve"> linia pierwsza</w:t>
            </w:r>
            <w:r w:rsidRPr="001C128C">
              <w:rPr>
                <w:sz w:val="22"/>
                <w:szCs w:val="22"/>
              </w:rPr>
              <w:t xml:space="preserve"> – </w:t>
            </w:r>
            <w:r w:rsidRPr="00260BFB">
              <w:rPr>
                <w:b/>
                <w:sz w:val="22"/>
                <w:szCs w:val="22"/>
              </w:rPr>
              <w:t>U</w:t>
            </w:r>
            <w:r w:rsidR="00260BFB">
              <w:rPr>
                <w:b/>
                <w:sz w:val="22"/>
                <w:szCs w:val="22"/>
              </w:rPr>
              <w:t>RZĄD MORSKI W GDYNI</w:t>
            </w:r>
            <w:r w:rsidRPr="001C128C">
              <w:rPr>
                <w:sz w:val="22"/>
                <w:szCs w:val="22"/>
              </w:rPr>
              <w:t xml:space="preserve">– wielkość liter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C128C">
                <w:rPr>
                  <w:sz w:val="22"/>
                  <w:szCs w:val="22"/>
                </w:rPr>
                <w:t>5 cm</w:t>
              </w:r>
            </w:smartTag>
            <w:r w:rsidRPr="001C128C">
              <w:rPr>
                <w:sz w:val="22"/>
                <w:szCs w:val="22"/>
              </w:rPr>
              <w:t xml:space="preserve">, </w:t>
            </w:r>
          </w:p>
          <w:p w:rsidR="00301969" w:rsidRPr="00914BC5" w:rsidRDefault="00260BFB" w:rsidP="00240C76">
            <w:pPr>
              <w:pStyle w:val="Akapitzlist"/>
              <w:numPr>
                <w:ilvl w:val="0"/>
                <w:numId w:val="5"/>
              </w:numPr>
              <w:ind w:left="922" w:hanging="283"/>
              <w:jc w:val="both"/>
            </w:pPr>
            <w:r>
              <w:rPr>
                <w:sz w:val="22"/>
                <w:szCs w:val="22"/>
              </w:rPr>
              <w:t xml:space="preserve">napis linia druga </w:t>
            </w:r>
            <w:r w:rsidR="001C128C" w:rsidRPr="001C128C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DELEGATURA W SŁUPSKU</w:t>
            </w:r>
            <w:r>
              <w:rPr>
                <w:sz w:val="22"/>
                <w:szCs w:val="22"/>
              </w:rPr>
              <w:t xml:space="preserve"> – wielkość liter zgodnie </w:t>
            </w:r>
            <w:r w:rsidR="003E23FC">
              <w:rPr>
                <w:sz w:val="22"/>
                <w:szCs w:val="22"/>
              </w:rPr>
              <w:t>z </w:t>
            </w:r>
            <w:r w:rsidR="001C128C" w:rsidRPr="001C128C">
              <w:rPr>
                <w:sz w:val="22"/>
                <w:szCs w:val="22"/>
              </w:rPr>
              <w:t xml:space="preserve">Rozporządzeniem </w:t>
            </w:r>
            <w:r w:rsidR="00043CD7">
              <w:rPr>
                <w:sz w:val="22"/>
                <w:szCs w:val="22"/>
              </w:rPr>
              <w:t xml:space="preserve">Rady </w:t>
            </w:r>
            <w:r w:rsidR="00043CD7">
              <w:rPr>
                <w:sz w:val="22"/>
                <w:szCs w:val="22"/>
              </w:rPr>
              <w:lastRenderedPageBreak/>
              <w:t xml:space="preserve">Ministrów </w:t>
            </w:r>
            <w:r w:rsidR="001C128C" w:rsidRPr="001C128C">
              <w:rPr>
                <w:sz w:val="22"/>
                <w:szCs w:val="22"/>
              </w:rPr>
              <w:t>z dnia 7 grudnia 1955</w:t>
            </w:r>
            <w:r w:rsidR="00043CD7">
              <w:rPr>
                <w:sz w:val="22"/>
                <w:szCs w:val="22"/>
              </w:rPr>
              <w:t xml:space="preserve"> r. w sprawie tablic i pieczęci </w:t>
            </w:r>
            <w:r w:rsidR="001C128C" w:rsidRPr="001C128C">
              <w:rPr>
                <w:sz w:val="22"/>
                <w:szCs w:val="22"/>
              </w:rPr>
              <w:t>urzędowych (</w:t>
            </w:r>
            <w:proofErr w:type="spellStart"/>
            <w:r w:rsidR="001C128C" w:rsidRPr="001C128C">
              <w:rPr>
                <w:sz w:val="22"/>
                <w:szCs w:val="22"/>
              </w:rPr>
              <w:t>Dz.U</w:t>
            </w:r>
            <w:proofErr w:type="spellEnd"/>
            <w:r w:rsidR="001C128C" w:rsidRPr="001C128C">
              <w:rPr>
                <w:sz w:val="22"/>
                <w:szCs w:val="22"/>
              </w:rPr>
              <w:t xml:space="preserve">. nr 47 poz. 316 z </w:t>
            </w:r>
            <w:proofErr w:type="spellStart"/>
            <w:r w:rsidR="001C128C" w:rsidRPr="001C128C">
              <w:rPr>
                <w:sz w:val="22"/>
                <w:szCs w:val="22"/>
              </w:rPr>
              <w:t>późn</w:t>
            </w:r>
            <w:proofErr w:type="spellEnd"/>
            <w:r w:rsidR="001C128C" w:rsidRPr="001C128C">
              <w:rPr>
                <w:sz w:val="22"/>
                <w:szCs w:val="22"/>
              </w:rPr>
              <w:t>. zm.)</w:t>
            </w:r>
            <w:r w:rsidR="003E23FC">
              <w:rPr>
                <w:sz w:val="22"/>
                <w:szCs w:val="22"/>
              </w:rPr>
              <w:t xml:space="preserve"> może być mniejsza.</w:t>
            </w:r>
            <w:r w:rsidR="001C128C" w:rsidRPr="001C12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914BC5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</w:t>
            </w:r>
            <w:r w:rsidR="00AF0B03">
              <w:rPr>
                <w:sz w:val="20"/>
                <w:szCs w:val="20"/>
                <w:lang w:eastAsia="en-US"/>
              </w:rPr>
              <w:t>zt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AF0B03" w:rsidP="00260BF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01969" w:rsidTr="00C010D2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6B3F6E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FB" w:rsidRDefault="00260BFB" w:rsidP="00240C76">
            <w:pPr>
              <w:spacing w:after="240"/>
              <w:jc w:val="both"/>
            </w:pPr>
            <w:r>
              <w:t xml:space="preserve">Tablica informacyjna o treści </w:t>
            </w:r>
            <w:r w:rsidRPr="00260BFB">
              <w:rPr>
                <w:b/>
              </w:rPr>
              <w:t xml:space="preserve">URZĄD MORSKI W GDYNI </w:t>
            </w:r>
            <w:r>
              <w:rPr>
                <w:b/>
              </w:rPr>
              <w:t>KAPITANAT PORTU ŁEBA</w:t>
            </w:r>
            <w:r>
              <w:t xml:space="preserve">: </w:t>
            </w:r>
            <w:r w:rsidR="00240C76">
              <w:t xml:space="preserve"> 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tablica </w:t>
            </w:r>
            <w:r>
              <w:t xml:space="preserve">emaliowana, wypukła, </w:t>
            </w:r>
            <w:r w:rsidRPr="000268C9">
              <w:t xml:space="preserve">wypalana 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wymiar</w:t>
            </w:r>
            <w:r>
              <w:t>y</w:t>
            </w:r>
            <w:r w:rsidRPr="000268C9">
              <w:t xml:space="preserve"> </w:t>
            </w:r>
            <w:r>
              <w:t xml:space="preserve">90 </w:t>
            </w:r>
            <w:r w:rsidRPr="000268C9">
              <w:t xml:space="preserve">cm na </w:t>
            </w:r>
            <w:r>
              <w:t>30</w:t>
            </w:r>
            <w:r w:rsidRPr="000268C9">
              <w:t xml:space="preserve"> cm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tablica – kolor czerwony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litery – kolor biały,</w:t>
            </w:r>
          </w:p>
          <w:p w:rsidR="00260BFB" w:rsidRPr="001C128C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napis w </w:t>
            </w:r>
            <w:r>
              <w:t>dwó</w:t>
            </w:r>
            <w:r w:rsidRPr="000268C9">
              <w:t>ch linijkach: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5"/>
              </w:numPr>
              <w:jc w:val="both"/>
            </w:pPr>
            <w:r w:rsidRPr="001C128C">
              <w:rPr>
                <w:sz w:val="22"/>
                <w:szCs w:val="22"/>
              </w:rPr>
              <w:t>napis</w:t>
            </w:r>
            <w:r>
              <w:rPr>
                <w:sz w:val="22"/>
                <w:szCs w:val="22"/>
              </w:rPr>
              <w:t xml:space="preserve"> linia pierwsza</w:t>
            </w:r>
            <w:r w:rsidRPr="001C128C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URZĄD MORSKI W GDYNI</w:t>
            </w:r>
            <w:r w:rsidRPr="001C128C">
              <w:rPr>
                <w:sz w:val="22"/>
                <w:szCs w:val="22"/>
              </w:rPr>
              <w:t xml:space="preserve"> – wielkość liter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C128C">
                <w:rPr>
                  <w:sz w:val="22"/>
                  <w:szCs w:val="22"/>
                </w:rPr>
                <w:t>5 cm</w:t>
              </w:r>
            </w:smartTag>
            <w:r w:rsidRPr="001C128C">
              <w:rPr>
                <w:sz w:val="22"/>
                <w:szCs w:val="22"/>
              </w:rPr>
              <w:t xml:space="preserve">, </w:t>
            </w:r>
          </w:p>
          <w:p w:rsidR="00301969" w:rsidRPr="00914BC5" w:rsidRDefault="00260BFB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napis linia druga </w:t>
            </w:r>
            <w:r w:rsidRPr="001C128C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KAPITANAT PORTU ŁEBA </w:t>
            </w:r>
            <w:r>
              <w:rPr>
                <w:sz w:val="22"/>
                <w:szCs w:val="22"/>
              </w:rPr>
              <w:t xml:space="preserve"> – wielkość liter zgodnie </w:t>
            </w:r>
            <w:r w:rsidR="003E23FC">
              <w:rPr>
                <w:sz w:val="22"/>
                <w:szCs w:val="22"/>
              </w:rPr>
              <w:t>z </w:t>
            </w:r>
            <w:r w:rsidRPr="001C128C">
              <w:rPr>
                <w:sz w:val="22"/>
                <w:szCs w:val="22"/>
              </w:rPr>
              <w:t>Rozporządzeniem Rady Ministrów                  z dnia 7 gru</w:t>
            </w:r>
            <w:r w:rsidR="003E23FC">
              <w:rPr>
                <w:sz w:val="22"/>
                <w:szCs w:val="22"/>
              </w:rPr>
              <w:t>dnia 1955 r. w sprawie tablic i </w:t>
            </w:r>
            <w:r w:rsidRPr="001C128C">
              <w:rPr>
                <w:sz w:val="22"/>
                <w:szCs w:val="22"/>
              </w:rPr>
              <w:t>pieczęci urzędowych (</w:t>
            </w:r>
            <w:proofErr w:type="spellStart"/>
            <w:r w:rsidRPr="001C128C">
              <w:rPr>
                <w:sz w:val="22"/>
                <w:szCs w:val="22"/>
              </w:rPr>
              <w:t>Dz.U</w:t>
            </w:r>
            <w:proofErr w:type="spellEnd"/>
            <w:r w:rsidRPr="001C128C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1C128C">
              <w:rPr>
                <w:sz w:val="22"/>
                <w:szCs w:val="22"/>
              </w:rPr>
              <w:t>późn</w:t>
            </w:r>
            <w:proofErr w:type="spellEnd"/>
            <w:r w:rsidRPr="001C128C">
              <w:rPr>
                <w:sz w:val="22"/>
                <w:szCs w:val="22"/>
              </w:rPr>
              <w:t xml:space="preserve">. zm.) </w:t>
            </w:r>
            <w:r w:rsidR="003E23FC">
              <w:rPr>
                <w:sz w:val="22"/>
                <w:szCs w:val="22"/>
              </w:rPr>
              <w:t>może być mniejsza.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260BFB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260BFB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01969" w:rsidTr="00C010D2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Pr="000F159E" w:rsidRDefault="000F159E" w:rsidP="001C12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159E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FB" w:rsidRDefault="00260BFB" w:rsidP="00240C76">
            <w:pPr>
              <w:spacing w:after="240"/>
              <w:jc w:val="both"/>
            </w:pPr>
            <w:r>
              <w:t xml:space="preserve">Tablica informacyjna o treści </w:t>
            </w:r>
            <w:r w:rsidRPr="00260BFB">
              <w:rPr>
                <w:b/>
              </w:rPr>
              <w:t xml:space="preserve">URZĄD MORSKI W GDYNI </w:t>
            </w:r>
            <w:r>
              <w:rPr>
                <w:b/>
              </w:rPr>
              <w:t>KAPITANAT PORTU USTKA</w:t>
            </w:r>
            <w:r>
              <w:t xml:space="preserve">: 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tablica </w:t>
            </w:r>
            <w:r>
              <w:t xml:space="preserve">emaliowana, wypukła, </w:t>
            </w:r>
            <w:r w:rsidRPr="000268C9">
              <w:t xml:space="preserve">wypalana 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wymiar</w:t>
            </w:r>
            <w:r>
              <w:t>y</w:t>
            </w:r>
            <w:r w:rsidRPr="000268C9">
              <w:t xml:space="preserve"> </w:t>
            </w:r>
            <w:r>
              <w:t xml:space="preserve">90 </w:t>
            </w:r>
            <w:r w:rsidRPr="000268C9">
              <w:t xml:space="preserve">cm na </w:t>
            </w:r>
            <w:r>
              <w:t>30</w:t>
            </w:r>
            <w:r w:rsidRPr="000268C9">
              <w:t xml:space="preserve"> cm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tablica – kolor czerwony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litery – kolor biały,</w:t>
            </w:r>
          </w:p>
          <w:p w:rsidR="00260BFB" w:rsidRPr="001C128C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napis w </w:t>
            </w:r>
            <w:r>
              <w:t>dwó</w:t>
            </w:r>
            <w:r w:rsidRPr="000268C9">
              <w:t>ch linijkach: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5"/>
              </w:numPr>
              <w:jc w:val="both"/>
            </w:pPr>
            <w:r w:rsidRPr="001C128C">
              <w:rPr>
                <w:sz w:val="22"/>
                <w:szCs w:val="22"/>
              </w:rPr>
              <w:t>napis</w:t>
            </w:r>
            <w:r>
              <w:rPr>
                <w:sz w:val="22"/>
                <w:szCs w:val="22"/>
              </w:rPr>
              <w:t xml:space="preserve"> linia pierwsza</w:t>
            </w:r>
            <w:r w:rsidRPr="001C128C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URZĄD MORSKI W GDYNI</w:t>
            </w:r>
            <w:r w:rsidRPr="001C128C">
              <w:rPr>
                <w:sz w:val="22"/>
                <w:szCs w:val="22"/>
              </w:rPr>
              <w:t xml:space="preserve"> – wielkość liter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C128C">
                <w:rPr>
                  <w:sz w:val="22"/>
                  <w:szCs w:val="22"/>
                </w:rPr>
                <w:t>5 cm</w:t>
              </w:r>
            </w:smartTag>
            <w:r w:rsidRPr="001C128C">
              <w:rPr>
                <w:sz w:val="22"/>
                <w:szCs w:val="22"/>
              </w:rPr>
              <w:t xml:space="preserve">, </w:t>
            </w:r>
          </w:p>
          <w:p w:rsidR="00301969" w:rsidRPr="00914BC5" w:rsidRDefault="00260BFB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napis linia druga </w:t>
            </w:r>
            <w:r w:rsidRPr="001C128C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KAPITANAT PORTU USTKA </w:t>
            </w:r>
            <w:r>
              <w:rPr>
                <w:sz w:val="22"/>
                <w:szCs w:val="22"/>
              </w:rPr>
              <w:t xml:space="preserve"> – wielkość liter zgodnie </w:t>
            </w:r>
            <w:r w:rsidR="003E23FC">
              <w:rPr>
                <w:sz w:val="22"/>
                <w:szCs w:val="22"/>
              </w:rPr>
              <w:t>z </w:t>
            </w:r>
            <w:r w:rsidRPr="001C128C">
              <w:rPr>
                <w:sz w:val="22"/>
                <w:szCs w:val="22"/>
              </w:rPr>
              <w:t xml:space="preserve">Rozporządzeniem </w:t>
            </w:r>
            <w:r w:rsidR="00914BC5">
              <w:rPr>
                <w:sz w:val="22"/>
                <w:szCs w:val="22"/>
              </w:rPr>
              <w:t xml:space="preserve">Rady Ministrów </w:t>
            </w:r>
            <w:r w:rsidRPr="001C128C">
              <w:rPr>
                <w:sz w:val="22"/>
                <w:szCs w:val="22"/>
              </w:rPr>
              <w:t>z dnia 7 grudnia 1955 r. w sprawie tablic i pieczęci urzędowych (</w:t>
            </w:r>
            <w:proofErr w:type="spellStart"/>
            <w:r w:rsidRPr="001C128C">
              <w:rPr>
                <w:sz w:val="22"/>
                <w:szCs w:val="22"/>
              </w:rPr>
              <w:t>Dz.U</w:t>
            </w:r>
            <w:proofErr w:type="spellEnd"/>
            <w:r w:rsidRPr="001C128C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1C128C">
              <w:rPr>
                <w:sz w:val="22"/>
                <w:szCs w:val="22"/>
              </w:rPr>
              <w:t>późn</w:t>
            </w:r>
            <w:proofErr w:type="spellEnd"/>
            <w:r w:rsidRPr="001C128C">
              <w:rPr>
                <w:sz w:val="22"/>
                <w:szCs w:val="22"/>
              </w:rPr>
              <w:t>. zm.)</w:t>
            </w:r>
            <w:r w:rsidR="003E23FC">
              <w:rPr>
                <w:sz w:val="22"/>
                <w:szCs w:val="22"/>
              </w:rPr>
              <w:t xml:space="preserve"> może być mniejsza.</w:t>
            </w:r>
            <w:r w:rsidRPr="001C12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260BFB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260BFB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01969" w:rsidTr="00C010D2">
        <w:trPr>
          <w:trHeight w:val="8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Pr="000F159E" w:rsidRDefault="000F159E" w:rsidP="001C12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159E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FB" w:rsidRDefault="00260BFB" w:rsidP="00240C76">
            <w:pPr>
              <w:spacing w:after="240"/>
              <w:jc w:val="both"/>
            </w:pPr>
            <w:r>
              <w:t xml:space="preserve">Tablica informacyjna o treści </w:t>
            </w:r>
            <w:r w:rsidRPr="00260BFB">
              <w:rPr>
                <w:b/>
              </w:rPr>
              <w:t xml:space="preserve">URZĄD MORSKI W GDYNI </w:t>
            </w:r>
            <w:r w:rsidR="000E70E3">
              <w:rPr>
                <w:b/>
              </w:rPr>
              <w:t>OBWÓD OCHRONY WYBRZEŻA ŁEBA</w:t>
            </w:r>
            <w:r>
              <w:t xml:space="preserve">: 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tablica </w:t>
            </w:r>
            <w:r>
              <w:t xml:space="preserve">emaliowana, wypukła, </w:t>
            </w:r>
            <w:r w:rsidRPr="000268C9">
              <w:t xml:space="preserve">wypalana 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wymiar</w:t>
            </w:r>
            <w:r>
              <w:t>y</w:t>
            </w:r>
            <w:r w:rsidRPr="000268C9">
              <w:t xml:space="preserve"> </w:t>
            </w:r>
            <w:r>
              <w:t xml:space="preserve">90 </w:t>
            </w:r>
            <w:r w:rsidRPr="000268C9">
              <w:t xml:space="preserve">cm na </w:t>
            </w:r>
            <w:r>
              <w:t>30</w:t>
            </w:r>
            <w:r w:rsidRPr="000268C9">
              <w:t xml:space="preserve"> cm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tablica – kolor czerwony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litery – kolor biały,</w:t>
            </w:r>
          </w:p>
          <w:p w:rsidR="00260BFB" w:rsidRPr="001C128C" w:rsidRDefault="00260BFB" w:rsidP="00260BFB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napis w </w:t>
            </w:r>
            <w:r w:rsidR="00914BC5">
              <w:t>trzech</w:t>
            </w:r>
            <w:r w:rsidRPr="000268C9">
              <w:t xml:space="preserve"> linijkach: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5"/>
              </w:numPr>
              <w:jc w:val="both"/>
            </w:pPr>
            <w:r w:rsidRPr="001C128C">
              <w:rPr>
                <w:sz w:val="22"/>
                <w:szCs w:val="22"/>
              </w:rPr>
              <w:t>napis</w:t>
            </w:r>
            <w:r>
              <w:rPr>
                <w:sz w:val="22"/>
                <w:szCs w:val="22"/>
              </w:rPr>
              <w:t xml:space="preserve"> linia pierwsza</w:t>
            </w:r>
            <w:r w:rsidRPr="001C128C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URZĄD MORSKI W GDYNI</w:t>
            </w:r>
            <w:r w:rsidRPr="001C128C">
              <w:rPr>
                <w:sz w:val="22"/>
                <w:szCs w:val="22"/>
              </w:rPr>
              <w:t xml:space="preserve"> – wielkość liter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C128C">
                <w:rPr>
                  <w:sz w:val="22"/>
                  <w:szCs w:val="22"/>
                </w:rPr>
                <w:t>5 cm</w:t>
              </w:r>
            </w:smartTag>
            <w:r w:rsidRPr="001C128C">
              <w:rPr>
                <w:sz w:val="22"/>
                <w:szCs w:val="22"/>
              </w:rPr>
              <w:t xml:space="preserve">, </w:t>
            </w:r>
          </w:p>
          <w:p w:rsidR="00260BFB" w:rsidRDefault="00260BFB" w:rsidP="00260BFB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napis linia druga </w:t>
            </w:r>
            <w:r w:rsidRPr="001C128C">
              <w:rPr>
                <w:sz w:val="22"/>
                <w:szCs w:val="22"/>
              </w:rPr>
              <w:t xml:space="preserve">– </w:t>
            </w:r>
            <w:r w:rsidR="00914BC5">
              <w:rPr>
                <w:b/>
                <w:sz w:val="22"/>
                <w:szCs w:val="22"/>
              </w:rPr>
              <w:t>OBWÓD OCHRONY WYBRZEŻA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– wielkość liter zgodnie </w:t>
            </w:r>
            <w:r w:rsidR="003E23FC">
              <w:rPr>
                <w:sz w:val="22"/>
                <w:szCs w:val="22"/>
              </w:rPr>
              <w:t>z </w:t>
            </w:r>
            <w:r w:rsidRPr="001C128C">
              <w:rPr>
                <w:sz w:val="22"/>
                <w:szCs w:val="22"/>
              </w:rPr>
              <w:t>Rozporządzeniem</w:t>
            </w:r>
            <w:r w:rsidR="00914BC5">
              <w:rPr>
                <w:sz w:val="22"/>
                <w:szCs w:val="22"/>
              </w:rPr>
              <w:t xml:space="preserve"> Rady Ministrów</w:t>
            </w:r>
            <w:r w:rsidRPr="001C128C">
              <w:rPr>
                <w:sz w:val="22"/>
                <w:szCs w:val="22"/>
              </w:rPr>
              <w:t xml:space="preserve"> z dnia 7 grudnia 1955 r. w sprawie tablic i pieczęci urzędowych (</w:t>
            </w:r>
            <w:proofErr w:type="spellStart"/>
            <w:r w:rsidRPr="001C128C">
              <w:rPr>
                <w:sz w:val="22"/>
                <w:szCs w:val="22"/>
              </w:rPr>
              <w:t>Dz.U</w:t>
            </w:r>
            <w:proofErr w:type="spellEnd"/>
            <w:r w:rsidRPr="001C128C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1C128C">
              <w:rPr>
                <w:sz w:val="22"/>
                <w:szCs w:val="22"/>
              </w:rPr>
              <w:t>późn</w:t>
            </w:r>
            <w:proofErr w:type="spellEnd"/>
            <w:r w:rsidRPr="001C128C">
              <w:rPr>
                <w:sz w:val="22"/>
                <w:szCs w:val="22"/>
              </w:rPr>
              <w:t>. zm.)</w:t>
            </w:r>
            <w:r w:rsidR="003E23FC">
              <w:rPr>
                <w:sz w:val="22"/>
                <w:szCs w:val="22"/>
              </w:rPr>
              <w:t xml:space="preserve"> może być mniejsza.</w:t>
            </w:r>
            <w:r w:rsidRPr="001C128C">
              <w:rPr>
                <w:sz w:val="22"/>
                <w:szCs w:val="22"/>
              </w:rPr>
              <w:t xml:space="preserve"> </w:t>
            </w:r>
          </w:p>
          <w:p w:rsidR="00301969" w:rsidRPr="00914BC5" w:rsidRDefault="00914BC5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napis linia trzecia </w:t>
            </w:r>
            <w:r w:rsidRPr="001C128C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ŁEBA </w:t>
            </w:r>
            <w:r>
              <w:rPr>
                <w:sz w:val="22"/>
                <w:szCs w:val="22"/>
              </w:rPr>
              <w:t xml:space="preserve"> – wielkość liter zgodnie </w:t>
            </w:r>
            <w:r w:rsidRPr="001C128C">
              <w:rPr>
                <w:sz w:val="22"/>
                <w:szCs w:val="22"/>
              </w:rPr>
              <w:t xml:space="preserve">z Rozporządzeniem </w:t>
            </w:r>
            <w:r>
              <w:rPr>
                <w:sz w:val="22"/>
                <w:szCs w:val="22"/>
              </w:rPr>
              <w:t xml:space="preserve">Rady Ministrów </w:t>
            </w:r>
            <w:r w:rsidR="003E23FC">
              <w:rPr>
                <w:sz w:val="22"/>
                <w:szCs w:val="22"/>
              </w:rPr>
              <w:t>z </w:t>
            </w:r>
            <w:r w:rsidRPr="001C128C">
              <w:rPr>
                <w:sz w:val="22"/>
                <w:szCs w:val="22"/>
              </w:rPr>
              <w:t>dnia 7 gru</w:t>
            </w:r>
            <w:r w:rsidR="003E23FC">
              <w:rPr>
                <w:sz w:val="22"/>
                <w:szCs w:val="22"/>
              </w:rPr>
              <w:t>dnia 1955 r. w sprawie tablic i </w:t>
            </w:r>
            <w:r w:rsidRPr="001C128C">
              <w:rPr>
                <w:sz w:val="22"/>
                <w:szCs w:val="22"/>
              </w:rPr>
              <w:t>pieczęci urzędowych (</w:t>
            </w:r>
            <w:proofErr w:type="spellStart"/>
            <w:r w:rsidRPr="001C128C">
              <w:rPr>
                <w:sz w:val="22"/>
                <w:szCs w:val="22"/>
              </w:rPr>
              <w:t>Dz.U</w:t>
            </w:r>
            <w:proofErr w:type="spellEnd"/>
            <w:r w:rsidRPr="001C128C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1C128C">
              <w:rPr>
                <w:sz w:val="22"/>
                <w:szCs w:val="22"/>
              </w:rPr>
              <w:t>późn</w:t>
            </w:r>
            <w:proofErr w:type="spellEnd"/>
            <w:r w:rsidRPr="001C128C">
              <w:rPr>
                <w:sz w:val="22"/>
                <w:szCs w:val="22"/>
              </w:rPr>
              <w:t xml:space="preserve">. zm.) </w:t>
            </w:r>
            <w:r w:rsidR="003E23FC">
              <w:rPr>
                <w:sz w:val="22"/>
                <w:szCs w:val="22"/>
              </w:rPr>
              <w:t>może być mniejsza.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914BC5" w:rsidP="00914B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="00301969">
              <w:rPr>
                <w:sz w:val="20"/>
                <w:szCs w:val="20"/>
                <w:lang w:eastAsia="en-US"/>
              </w:rPr>
              <w:t>zt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914BC5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01969" w:rsidTr="00C010D2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Pr="000F159E" w:rsidRDefault="000F159E" w:rsidP="001C12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159E">
              <w:rPr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C5" w:rsidRDefault="00914BC5" w:rsidP="00240C76">
            <w:pPr>
              <w:spacing w:after="240"/>
              <w:jc w:val="both"/>
            </w:pPr>
            <w:r>
              <w:t xml:space="preserve">Tablica informacyjna o treści </w:t>
            </w:r>
            <w:r w:rsidRPr="00260BFB">
              <w:rPr>
                <w:b/>
              </w:rPr>
              <w:t xml:space="preserve">URZĄD MORSKI W GDYNI </w:t>
            </w:r>
            <w:r>
              <w:rPr>
                <w:b/>
              </w:rPr>
              <w:t>OBCHÓD OCHRONY WYBRZEŻA ŁEBA</w:t>
            </w:r>
            <w:r>
              <w:t xml:space="preserve">: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tablica </w:t>
            </w:r>
            <w:r>
              <w:t xml:space="preserve">emaliowana, wypukła, </w:t>
            </w:r>
            <w:r w:rsidRPr="000268C9">
              <w:t xml:space="preserve">wypalana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wymiar</w:t>
            </w:r>
            <w:r>
              <w:t>y</w:t>
            </w:r>
            <w:r w:rsidRPr="000268C9">
              <w:t xml:space="preserve"> </w:t>
            </w:r>
            <w:r>
              <w:t xml:space="preserve">90 </w:t>
            </w:r>
            <w:r w:rsidRPr="000268C9">
              <w:t xml:space="preserve">cm na </w:t>
            </w:r>
            <w:r>
              <w:t>30</w:t>
            </w:r>
            <w:r w:rsidRPr="000268C9">
              <w:t xml:space="preserve"> cm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tablica – kolor czerwony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litery – kolor biały,</w:t>
            </w:r>
          </w:p>
          <w:p w:rsidR="00914BC5" w:rsidRPr="001C128C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napis w </w:t>
            </w:r>
            <w:r>
              <w:t>trzech</w:t>
            </w:r>
            <w:r w:rsidRPr="000268C9">
              <w:t xml:space="preserve"> linijkach:</w:t>
            </w:r>
          </w:p>
          <w:p w:rsidR="00914BC5" w:rsidRDefault="00914BC5" w:rsidP="00240C76">
            <w:pPr>
              <w:pStyle w:val="Akapitzlist"/>
              <w:numPr>
                <w:ilvl w:val="0"/>
                <w:numId w:val="5"/>
              </w:numPr>
              <w:ind w:left="922" w:hanging="283"/>
              <w:jc w:val="both"/>
            </w:pPr>
            <w:r w:rsidRPr="001C128C">
              <w:rPr>
                <w:sz w:val="22"/>
                <w:szCs w:val="22"/>
              </w:rPr>
              <w:t>napis</w:t>
            </w:r>
            <w:r>
              <w:rPr>
                <w:sz w:val="22"/>
                <w:szCs w:val="22"/>
              </w:rPr>
              <w:t xml:space="preserve"> linia pierwsza</w:t>
            </w:r>
            <w:r w:rsidRPr="001C128C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URZĄD MORSKI W GDYNI</w:t>
            </w:r>
            <w:r w:rsidRPr="001C128C">
              <w:rPr>
                <w:sz w:val="22"/>
                <w:szCs w:val="22"/>
              </w:rPr>
              <w:t xml:space="preserve"> – wielkość liter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C128C">
                <w:rPr>
                  <w:sz w:val="22"/>
                  <w:szCs w:val="22"/>
                </w:rPr>
                <w:t>5 cm</w:t>
              </w:r>
            </w:smartTag>
            <w:r w:rsidRPr="001C128C">
              <w:rPr>
                <w:sz w:val="22"/>
                <w:szCs w:val="22"/>
              </w:rPr>
              <w:t xml:space="preserve">,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napis linia druga </w:t>
            </w:r>
            <w:r w:rsidRPr="001C128C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OBCHÓD OCHRONY WYBRZEŻA </w:t>
            </w:r>
            <w:r>
              <w:rPr>
                <w:sz w:val="22"/>
                <w:szCs w:val="22"/>
              </w:rPr>
              <w:t xml:space="preserve"> – wielkość liter zgodnie </w:t>
            </w:r>
            <w:r w:rsidR="003E23FC">
              <w:rPr>
                <w:sz w:val="22"/>
                <w:szCs w:val="22"/>
              </w:rPr>
              <w:t>z </w:t>
            </w:r>
            <w:r w:rsidRPr="001C128C">
              <w:rPr>
                <w:sz w:val="22"/>
                <w:szCs w:val="22"/>
              </w:rPr>
              <w:t>Rozporządzeniem</w:t>
            </w:r>
            <w:r>
              <w:rPr>
                <w:sz w:val="22"/>
                <w:szCs w:val="22"/>
              </w:rPr>
              <w:t xml:space="preserve"> Rady Ministrów</w:t>
            </w:r>
            <w:r w:rsidRPr="001C128C">
              <w:rPr>
                <w:sz w:val="22"/>
                <w:szCs w:val="22"/>
              </w:rPr>
              <w:t xml:space="preserve"> z dnia 7 grudnia 1955 r. w sprawie tablic i pieczęci urzędowych (</w:t>
            </w:r>
            <w:proofErr w:type="spellStart"/>
            <w:r w:rsidRPr="001C128C">
              <w:rPr>
                <w:sz w:val="22"/>
                <w:szCs w:val="22"/>
              </w:rPr>
              <w:t>Dz.U</w:t>
            </w:r>
            <w:proofErr w:type="spellEnd"/>
            <w:r w:rsidRPr="001C128C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1C128C">
              <w:rPr>
                <w:sz w:val="22"/>
                <w:szCs w:val="22"/>
              </w:rPr>
              <w:t>późn</w:t>
            </w:r>
            <w:proofErr w:type="spellEnd"/>
            <w:r w:rsidRPr="001C128C">
              <w:rPr>
                <w:sz w:val="22"/>
                <w:szCs w:val="22"/>
              </w:rPr>
              <w:t>. zm.</w:t>
            </w:r>
            <w:r w:rsidR="003E23FC">
              <w:rPr>
                <w:sz w:val="22"/>
                <w:szCs w:val="22"/>
              </w:rPr>
              <w:t>) może być mniejsza.</w:t>
            </w:r>
          </w:p>
          <w:p w:rsidR="00301969" w:rsidRPr="00914BC5" w:rsidRDefault="00914BC5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napis linia trzecia </w:t>
            </w:r>
            <w:r w:rsidRPr="001C128C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ŁEBA </w:t>
            </w:r>
            <w:r>
              <w:rPr>
                <w:sz w:val="22"/>
                <w:szCs w:val="22"/>
              </w:rPr>
              <w:t xml:space="preserve"> – wielkość liter zgodnie </w:t>
            </w:r>
            <w:r w:rsidRPr="001C128C">
              <w:rPr>
                <w:sz w:val="22"/>
                <w:szCs w:val="22"/>
              </w:rPr>
              <w:t xml:space="preserve">z Rozporządzeniem </w:t>
            </w:r>
            <w:r>
              <w:rPr>
                <w:sz w:val="22"/>
                <w:szCs w:val="22"/>
              </w:rPr>
              <w:t xml:space="preserve">Rady Ministrów </w:t>
            </w:r>
            <w:r w:rsidR="003E23FC">
              <w:rPr>
                <w:sz w:val="22"/>
                <w:szCs w:val="22"/>
              </w:rPr>
              <w:t>z </w:t>
            </w:r>
            <w:r w:rsidRPr="001C128C">
              <w:rPr>
                <w:sz w:val="22"/>
                <w:szCs w:val="22"/>
              </w:rPr>
              <w:t>dnia 7 gru</w:t>
            </w:r>
            <w:r w:rsidR="003E23FC">
              <w:rPr>
                <w:sz w:val="22"/>
                <w:szCs w:val="22"/>
              </w:rPr>
              <w:t>dnia 1955 r. w sprawie tablic i </w:t>
            </w:r>
            <w:r w:rsidRPr="001C128C">
              <w:rPr>
                <w:sz w:val="22"/>
                <w:szCs w:val="22"/>
              </w:rPr>
              <w:t>pieczęci urzędowych (</w:t>
            </w:r>
            <w:proofErr w:type="spellStart"/>
            <w:r w:rsidRPr="001C128C">
              <w:rPr>
                <w:sz w:val="22"/>
                <w:szCs w:val="22"/>
              </w:rPr>
              <w:t>Dz.U</w:t>
            </w:r>
            <w:proofErr w:type="spellEnd"/>
            <w:r w:rsidRPr="001C128C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1C128C">
              <w:rPr>
                <w:sz w:val="22"/>
                <w:szCs w:val="22"/>
              </w:rPr>
              <w:t>późn</w:t>
            </w:r>
            <w:proofErr w:type="spellEnd"/>
            <w:r w:rsidRPr="001C128C">
              <w:rPr>
                <w:sz w:val="22"/>
                <w:szCs w:val="22"/>
              </w:rPr>
              <w:t xml:space="preserve">. zm.) </w:t>
            </w:r>
            <w:r w:rsidR="003E23FC">
              <w:rPr>
                <w:sz w:val="22"/>
                <w:szCs w:val="22"/>
              </w:rPr>
              <w:t>może być mniejsza.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914BC5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="00301969">
              <w:rPr>
                <w:sz w:val="20"/>
                <w:szCs w:val="20"/>
                <w:lang w:eastAsia="en-US"/>
              </w:rPr>
              <w:t>zt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914BC5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01969" w:rsidTr="00C010D2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Pr="004B2275" w:rsidRDefault="000F159E" w:rsidP="001C12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C5" w:rsidRDefault="00914BC5" w:rsidP="00240C76">
            <w:pPr>
              <w:spacing w:after="240"/>
              <w:jc w:val="both"/>
            </w:pPr>
            <w:r>
              <w:t xml:space="preserve">Tablica informacyjna o treści </w:t>
            </w:r>
            <w:r w:rsidRPr="00260BFB">
              <w:rPr>
                <w:b/>
              </w:rPr>
              <w:t xml:space="preserve">URZĄD MORSKI W GDYNI </w:t>
            </w:r>
            <w:r>
              <w:rPr>
                <w:b/>
              </w:rPr>
              <w:t>OBCHÓD OCHRONY WYBRZEŻA RĄBKA</w:t>
            </w:r>
            <w:r>
              <w:t xml:space="preserve">: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tablica </w:t>
            </w:r>
            <w:r>
              <w:t xml:space="preserve">emaliowana, wypukła, </w:t>
            </w:r>
            <w:r w:rsidRPr="000268C9">
              <w:t xml:space="preserve">wypalana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wymiar</w:t>
            </w:r>
            <w:r>
              <w:t>y</w:t>
            </w:r>
            <w:r w:rsidRPr="000268C9">
              <w:t xml:space="preserve"> </w:t>
            </w:r>
            <w:r>
              <w:t xml:space="preserve">90 </w:t>
            </w:r>
            <w:r w:rsidRPr="000268C9">
              <w:t xml:space="preserve">cm na </w:t>
            </w:r>
            <w:r>
              <w:t>30</w:t>
            </w:r>
            <w:r w:rsidRPr="000268C9">
              <w:t xml:space="preserve"> cm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tablica – kolor czerwony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litery – kolor biały,</w:t>
            </w:r>
          </w:p>
          <w:p w:rsidR="00914BC5" w:rsidRPr="001C128C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napis w </w:t>
            </w:r>
            <w:r>
              <w:t>trzech</w:t>
            </w:r>
            <w:r w:rsidRPr="000268C9">
              <w:t xml:space="preserve"> linijkach: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 w:rsidRPr="001C128C">
              <w:rPr>
                <w:sz w:val="22"/>
                <w:szCs w:val="22"/>
              </w:rPr>
              <w:t>napis</w:t>
            </w:r>
            <w:r>
              <w:rPr>
                <w:sz w:val="22"/>
                <w:szCs w:val="22"/>
              </w:rPr>
              <w:t xml:space="preserve"> linia pierwsza</w:t>
            </w:r>
            <w:r w:rsidRPr="001C128C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URZĄD MORSKI W GDYNI</w:t>
            </w:r>
            <w:r w:rsidRPr="001C128C">
              <w:rPr>
                <w:sz w:val="22"/>
                <w:szCs w:val="22"/>
              </w:rPr>
              <w:t xml:space="preserve"> – wielkość liter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C128C">
                <w:rPr>
                  <w:sz w:val="22"/>
                  <w:szCs w:val="22"/>
                </w:rPr>
                <w:t>5 cm</w:t>
              </w:r>
            </w:smartTag>
            <w:r w:rsidRPr="001C128C">
              <w:rPr>
                <w:sz w:val="22"/>
                <w:szCs w:val="22"/>
              </w:rPr>
              <w:t xml:space="preserve">,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napis linia druga </w:t>
            </w:r>
            <w:r w:rsidRPr="001C128C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OBCHÓD OCHRONY WYBRZEŻA </w:t>
            </w:r>
            <w:r>
              <w:rPr>
                <w:sz w:val="22"/>
                <w:szCs w:val="22"/>
              </w:rPr>
              <w:t xml:space="preserve"> – wielkość liter zgodnie </w:t>
            </w:r>
            <w:r w:rsidRPr="001C128C">
              <w:rPr>
                <w:sz w:val="22"/>
                <w:szCs w:val="22"/>
              </w:rPr>
              <w:t>z Rozporządzeniem</w:t>
            </w:r>
            <w:r>
              <w:rPr>
                <w:sz w:val="22"/>
                <w:szCs w:val="22"/>
              </w:rPr>
              <w:t xml:space="preserve"> Rady Ministrów</w:t>
            </w:r>
            <w:r w:rsidRPr="001C128C">
              <w:rPr>
                <w:sz w:val="22"/>
                <w:szCs w:val="22"/>
              </w:rPr>
              <w:t xml:space="preserve"> z dnia 7 grudnia 1955 r. w sprawie tablic i pieczęci urzędowych (</w:t>
            </w:r>
            <w:proofErr w:type="spellStart"/>
            <w:r w:rsidRPr="001C128C">
              <w:rPr>
                <w:sz w:val="22"/>
                <w:szCs w:val="22"/>
              </w:rPr>
              <w:t>Dz.U</w:t>
            </w:r>
            <w:proofErr w:type="spellEnd"/>
            <w:r w:rsidRPr="001C128C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1C128C">
              <w:rPr>
                <w:sz w:val="22"/>
                <w:szCs w:val="22"/>
              </w:rPr>
              <w:t>późn</w:t>
            </w:r>
            <w:proofErr w:type="spellEnd"/>
            <w:r w:rsidRPr="001C128C">
              <w:rPr>
                <w:sz w:val="22"/>
                <w:szCs w:val="22"/>
              </w:rPr>
              <w:t>. zm.)</w:t>
            </w:r>
            <w:r w:rsidR="003E23FC">
              <w:rPr>
                <w:sz w:val="22"/>
                <w:szCs w:val="22"/>
              </w:rPr>
              <w:t xml:space="preserve"> może być mniejsza.</w:t>
            </w:r>
            <w:r w:rsidRPr="001C128C">
              <w:rPr>
                <w:sz w:val="22"/>
                <w:szCs w:val="22"/>
              </w:rPr>
              <w:t xml:space="preserve"> </w:t>
            </w:r>
          </w:p>
          <w:p w:rsidR="00301969" w:rsidRPr="00914BC5" w:rsidRDefault="00914BC5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napis linia trzecia </w:t>
            </w:r>
            <w:r w:rsidRPr="001C128C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RĄBKA </w:t>
            </w:r>
            <w:r>
              <w:rPr>
                <w:sz w:val="22"/>
                <w:szCs w:val="22"/>
              </w:rPr>
              <w:t xml:space="preserve"> – wielkość liter zgodnie </w:t>
            </w:r>
            <w:r w:rsidRPr="001C128C">
              <w:rPr>
                <w:sz w:val="22"/>
                <w:szCs w:val="22"/>
              </w:rPr>
              <w:t xml:space="preserve">z Rozporządzeniem </w:t>
            </w:r>
            <w:r>
              <w:rPr>
                <w:sz w:val="22"/>
                <w:szCs w:val="22"/>
              </w:rPr>
              <w:t xml:space="preserve">Rady Ministrów </w:t>
            </w:r>
            <w:r w:rsidRPr="001C128C">
              <w:rPr>
                <w:sz w:val="22"/>
                <w:szCs w:val="22"/>
              </w:rPr>
              <w:t>z dnia 7 grudnia 1955 r. w sprawie tablic i pieczęci urzędowych (</w:t>
            </w:r>
            <w:proofErr w:type="spellStart"/>
            <w:r w:rsidRPr="001C128C">
              <w:rPr>
                <w:sz w:val="22"/>
                <w:szCs w:val="22"/>
              </w:rPr>
              <w:t>Dz.U</w:t>
            </w:r>
            <w:proofErr w:type="spellEnd"/>
            <w:r w:rsidRPr="001C128C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1C128C">
              <w:rPr>
                <w:sz w:val="22"/>
                <w:szCs w:val="22"/>
              </w:rPr>
              <w:t>późn</w:t>
            </w:r>
            <w:proofErr w:type="spellEnd"/>
            <w:r w:rsidRPr="001C128C">
              <w:rPr>
                <w:sz w:val="22"/>
                <w:szCs w:val="22"/>
              </w:rPr>
              <w:t xml:space="preserve">. zm.) </w:t>
            </w:r>
            <w:r w:rsidR="003E23FC">
              <w:rPr>
                <w:sz w:val="22"/>
                <w:szCs w:val="22"/>
              </w:rPr>
              <w:t>może być mniejsza.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914BC5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="0024237B">
              <w:rPr>
                <w:sz w:val="20"/>
                <w:szCs w:val="20"/>
                <w:lang w:eastAsia="en-US"/>
              </w:rPr>
              <w:t>zt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4B2275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01969" w:rsidTr="00C010D2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Pr="004B2275" w:rsidRDefault="000F159E" w:rsidP="001C12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C5" w:rsidRDefault="00914BC5" w:rsidP="00240C76">
            <w:pPr>
              <w:spacing w:after="240"/>
              <w:jc w:val="both"/>
            </w:pPr>
            <w:r>
              <w:t xml:space="preserve">Tablica informacyjna o treści </w:t>
            </w:r>
            <w:r w:rsidRPr="00260BFB">
              <w:rPr>
                <w:b/>
              </w:rPr>
              <w:t xml:space="preserve">URZĄD MORSKI W GDYNI </w:t>
            </w:r>
            <w:r>
              <w:rPr>
                <w:b/>
              </w:rPr>
              <w:t>OBCHÓD OCHRONY WYBRZEŻA CZOŁPINO</w:t>
            </w:r>
            <w:r>
              <w:t xml:space="preserve">: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tablica </w:t>
            </w:r>
            <w:r>
              <w:t xml:space="preserve">emaliowana, wypukła, </w:t>
            </w:r>
            <w:r w:rsidRPr="000268C9">
              <w:t xml:space="preserve">wypalana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wymiar</w:t>
            </w:r>
            <w:r>
              <w:t>y</w:t>
            </w:r>
            <w:r w:rsidRPr="000268C9">
              <w:t xml:space="preserve"> </w:t>
            </w:r>
            <w:r>
              <w:t xml:space="preserve">90 </w:t>
            </w:r>
            <w:r w:rsidRPr="000268C9">
              <w:t xml:space="preserve">cm na </w:t>
            </w:r>
            <w:r>
              <w:t>30</w:t>
            </w:r>
            <w:r w:rsidRPr="000268C9">
              <w:t xml:space="preserve"> cm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tablica – kolor czerwony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litery – kolor biały,</w:t>
            </w:r>
          </w:p>
          <w:p w:rsidR="00914BC5" w:rsidRPr="001C128C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napis w </w:t>
            </w:r>
            <w:r>
              <w:t>trzech</w:t>
            </w:r>
            <w:r w:rsidRPr="000268C9">
              <w:t xml:space="preserve"> linijkach: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 w:rsidRPr="001C128C">
              <w:rPr>
                <w:sz w:val="22"/>
                <w:szCs w:val="22"/>
              </w:rPr>
              <w:t>napis</w:t>
            </w:r>
            <w:r>
              <w:rPr>
                <w:sz w:val="22"/>
                <w:szCs w:val="22"/>
              </w:rPr>
              <w:t xml:space="preserve"> linia pierwsza</w:t>
            </w:r>
            <w:r w:rsidRPr="001C128C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URZĄD MORSKI W GDYNI</w:t>
            </w:r>
            <w:r w:rsidRPr="001C128C">
              <w:rPr>
                <w:sz w:val="22"/>
                <w:szCs w:val="22"/>
              </w:rPr>
              <w:t xml:space="preserve"> – wielkość liter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C128C">
                <w:rPr>
                  <w:sz w:val="22"/>
                  <w:szCs w:val="22"/>
                </w:rPr>
                <w:t>5 cm</w:t>
              </w:r>
            </w:smartTag>
            <w:r w:rsidRPr="001C128C">
              <w:rPr>
                <w:sz w:val="22"/>
                <w:szCs w:val="22"/>
              </w:rPr>
              <w:t xml:space="preserve">,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napis linia druga </w:t>
            </w:r>
            <w:r w:rsidRPr="001C128C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OBCHÓD OCHRONY WYBRZEŻA </w:t>
            </w:r>
            <w:r>
              <w:rPr>
                <w:sz w:val="22"/>
                <w:szCs w:val="22"/>
              </w:rPr>
              <w:t xml:space="preserve"> – wielkość liter zgodnie </w:t>
            </w:r>
            <w:r w:rsidRPr="001C128C">
              <w:rPr>
                <w:sz w:val="22"/>
                <w:szCs w:val="22"/>
              </w:rPr>
              <w:t>z Rozporządzeniem</w:t>
            </w:r>
            <w:r>
              <w:rPr>
                <w:sz w:val="22"/>
                <w:szCs w:val="22"/>
              </w:rPr>
              <w:t xml:space="preserve"> Rady Ministrów</w:t>
            </w:r>
            <w:r w:rsidRPr="001C128C">
              <w:rPr>
                <w:sz w:val="22"/>
                <w:szCs w:val="22"/>
              </w:rPr>
              <w:t xml:space="preserve"> z dnia 7 grudnia 1955 r. w sprawie tablic i pieczęci urzędowych (</w:t>
            </w:r>
            <w:proofErr w:type="spellStart"/>
            <w:r w:rsidRPr="001C128C">
              <w:rPr>
                <w:sz w:val="22"/>
                <w:szCs w:val="22"/>
              </w:rPr>
              <w:t>Dz.U</w:t>
            </w:r>
            <w:proofErr w:type="spellEnd"/>
            <w:r w:rsidRPr="001C128C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1C128C">
              <w:rPr>
                <w:sz w:val="22"/>
                <w:szCs w:val="22"/>
              </w:rPr>
              <w:t>późn</w:t>
            </w:r>
            <w:proofErr w:type="spellEnd"/>
            <w:r w:rsidRPr="001C128C">
              <w:rPr>
                <w:sz w:val="22"/>
                <w:szCs w:val="22"/>
              </w:rPr>
              <w:t>. zm.</w:t>
            </w:r>
            <w:r w:rsidR="003E23FC">
              <w:rPr>
                <w:sz w:val="22"/>
                <w:szCs w:val="22"/>
              </w:rPr>
              <w:t>) może być mniejsza.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lastRenderedPageBreak/>
              <w:t xml:space="preserve">napis linia trzecia </w:t>
            </w:r>
            <w:r w:rsidRPr="001C128C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CZOŁPINO </w:t>
            </w:r>
            <w:r>
              <w:rPr>
                <w:sz w:val="22"/>
                <w:szCs w:val="22"/>
              </w:rPr>
              <w:t xml:space="preserve"> – wielkość liter zgodnie </w:t>
            </w:r>
            <w:r w:rsidRPr="001C128C">
              <w:rPr>
                <w:sz w:val="22"/>
                <w:szCs w:val="22"/>
              </w:rPr>
              <w:t xml:space="preserve">z Rozporządzeniem </w:t>
            </w:r>
            <w:r>
              <w:rPr>
                <w:sz w:val="22"/>
                <w:szCs w:val="22"/>
              </w:rPr>
              <w:t xml:space="preserve">Rady Ministrów </w:t>
            </w:r>
            <w:r w:rsidRPr="001C128C">
              <w:rPr>
                <w:sz w:val="22"/>
                <w:szCs w:val="22"/>
              </w:rPr>
              <w:t>z dnia 7 grudnia 1955 r. w sprawie tablic i pieczęci urzędowych (</w:t>
            </w:r>
            <w:proofErr w:type="spellStart"/>
            <w:r w:rsidRPr="001C128C">
              <w:rPr>
                <w:sz w:val="22"/>
                <w:szCs w:val="22"/>
              </w:rPr>
              <w:t>Dz.U</w:t>
            </w:r>
            <w:proofErr w:type="spellEnd"/>
            <w:r w:rsidRPr="001C128C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1C128C">
              <w:rPr>
                <w:sz w:val="22"/>
                <w:szCs w:val="22"/>
              </w:rPr>
              <w:t>późn</w:t>
            </w:r>
            <w:proofErr w:type="spellEnd"/>
            <w:r w:rsidRPr="001C128C">
              <w:rPr>
                <w:sz w:val="22"/>
                <w:szCs w:val="22"/>
              </w:rPr>
              <w:t xml:space="preserve">. zm.) </w:t>
            </w:r>
            <w:r w:rsidR="003E23FC">
              <w:rPr>
                <w:sz w:val="22"/>
                <w:szCs w:val="22"/>
              </w:rPr>
              <w:t>może być mniejsza.</w:t>
            </w:r>
          </w:p>
          <w:p w:rsidR="00301969" w:rsidRPr="004B2275" w:rsidRDefault="00301969" w:rsidP="001C128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914BC5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</w:t>
            </w:r>
            <w:r w:rsidR="00301969">
              <w:rPr>
                <w:sz w:val="20"/>
                <w:szCs w:val="20"/>
                <w:lang w:eastAsia="en-US"/>
              </w:rPr>
              <w:t>zt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914BC5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01969" w:rsidTr="00C010D2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0F159E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C5" w:rsidRDefault="00914BC5" w:rsidP="00240C76">
            <w:pPr>
              <w:spacing w:after="240"/>
              <w:jc w:val="both"/>
            </w:pPr>
            <w:r>
              <w:t xml:space="preserve">Tablica informacyjna o treści </w:t>
            </w:r>
            <w:r w:rsidRPr="00260BFB">
              <w:rPr>
                <w:b/>
              </w:rPr>
              <w:t xml:space="preserve">URZĄD MORSKI W GDYNI </w:t>
            </w:r>
            <w:r>
              <w:rPr>
                <w:b/>
              </w:rPr>
              <w:t>LATARNIA MORSKA USTKA</w:t>
            </w:r>
            <w:r>
              <w:t xml:space="preserve">: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tablica </w:t>
            </w:r>
            <w:r>
              <w:t xml:space="preserve">emaliowana, wypukła, </w:t>
            </w:r>
            <w:r w:rsidRPr="000268C9">
              <w:t xml:space="preserve">wypalana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wymiar</w:t>
            </w:r>
            <w:r>
              <w:t>y</w:t>
            </w:r>
            <w:r w:rsidRPr="000268C9">
              <w:t xml:space="preserve"> </w:t>
            </w:r>
            <w:r>
              <w:t xml:space="preserve">90 </w:t>
            </w:r>
            <w:r w:rsidRPr="000268C9">
              <w:t xml:space="preserve">cm na </w:t>
            </w:r>
            <w:r>
              <w:t>30</w:t>
            </w:r>
            <w:r w:rsidRPr="000268C9">
              <w:t xml:space="preserve"> cm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tablica – kolor czerwony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litery – kolor biały,</w:t>
            </w:r>
          </w:p>
          <w:p w:rsidR="00914BC5" w:rsidRPr="001C128C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napis w </w:t>
            </w:r>
            <w:r>
              <w:t>dwó</w:t>
            </w:r>
            <w:r w:rsidRPr="000268C9">
              <w:t>ch linijkach: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 w:rsidRPr="001C128C">
              <w:rPr>
                <w:sz w:val="22"/>
                <w:szCs w:val="22"/>
              </w:rPr>
              <w:t>napis</w:t>
            </w:r>
            <w:r>
              <w:rPr>
                <w:sz w:val="22"/>
                <w:szCs w:val="22"/>
              </w:rPr>
              <w:t xml:space="preserve"> linia pierwsza</w:t>
            </w:r>
            <w:r w:rsidRPr="001C128C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URZĄD MORSKI W GDYNI</w:t>
            </w:r>
            <w:r w:rsidRPr="001C128C">
              <w:rPr>
                <w:sz w:val="22"/>
                <w:szCs w:val="22"/>
              </w:rPr>
              <w:t xml:space="preserve"> – wielkość liter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C128C">
                <w:rPr>
                  <w:sz w:val="22"/>
                  <w:szCs w:val="22"/>
                </w:rPr>
                <w:t>5 cm</w:t>
              </w:r>
            </w:smartTag>
            <w:r w:rsidRPr="001C128C">
              <w:rPr>
                <w:sz w:val="22"/>
                <w:szCs w:val="22"/>
              </w:rPr>
              <w:t xml:space="preserve">, </w:t>
            </w:r>
          </w:p>
          <w:p w:rsidR="00301969" w:rsidRPr="00914BC5" w:rsidRDefault="00914BC5" w:rsidP="00914BC5">
            <w:pPr>
              <w:pStyle w:val="Akapitzlist"/>
              <w:numPr>
                <w:ilvl w:val="0"/>
                <w:numId w:val="5"/>
              </w:numPr>
              <w:jc w:val="both"/>
            </w:pPr>
            <w:r w:rsidRPr="00914BC5">
              <w:rPr>
                <w:sz w:val="22"/>
                <w:szCs w:val="22"/>
              </w:rPr>
              <w:t xml:space="preserve">napis linia druga – </w:t>
            </w:r>
            <w:r>
              <w:rPr>
                <w:b/>
                <w:sz w:val="22"/>
                <w:szCs w:val="22"/>
              </w:rPr>
              <w:t>LATARNIA MORSKA</w:t>
            </w:r>
            <w:r w:rsidRPr="00914BC5">
              <w:rPr>
                <w:b/>
                <w:sz w:val="22"/>
                <w:szCs w:val="22"/>
              </w:rPr>
              <w:t xml:space="preserve"> USTKA </w:t>
            </w:r>
            <w:r w:rsidRPr="00914BC5">
              <w:rPr>
                <w:sz w:val="22"/>
                <w:szCs w:val="22"/>
              </w:rPr>
              <w:t xml:space="preserve"> – wielkość liter zgodnie z Rozporządzeniem Rady Ministrów z dnia 7 grudnia 1955 r. w sprawie tablic i pieczęci urzędowych (</w:t>
            </w:r>
            <w:proofErr w:type="spellStart"/>
            <w:r w:rsidRPr="00914BC5">
              <w:rPr>
                <w:sz w:val="22"/>
                <w:szCs w:val="22"/>
              </w:rPr>
              <w:t>Dz.U</w:t>
            </w:r>
            <w:proofErr w:type="spellEnd"/>
            <w:r w:rsidRPr="00914BC5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914BC5">
              <w:rPr>
                <w:sz w:val="22"/>
                <w:szCs w:val="22"/>
              </w:rPr>
              <w:t>późn</w:t>
            </w:r>
            <w:proofErr w:type="spellEnd"/>
            <w:r w:rsidRPr="00914BC5">
              <w:rPr>
                <w:sz w:val="22"/>
                <w:szCs w:val="22"/>
              </w:rPr>
              <w:t>. zm.)</w:t>
            </w:r>
            <w:r w:rsidR="003E23FC">
              <w:rPr>
                <w:sz w:val="22"/>
                <w:szCs w:val="22"/>
              </w:rPr>
              <w:t xml:space="preserve"> może być mniejsza.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914BC5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914BC5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01969" w:rsidTr="00C010D2">
        <w:trPr>
          <w:trHeight w:val="8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9033FF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C5" w:rsidRDefault="00914BC5" w:rsidP="00240C76">
            <w:pPr>
              <w:spacing w:after="240"/>
              <w:jc w:val="both"/>
            </w:pPr>
            <w:r>
              <w:t xml:space="preserve">Tablica informacyjna o treści </w:t>
            </w:r>
            <w:r w:rsidRPr="00260BFB">
              <w:rPr>
                <w:b/>
              </w:rPr>
              <w:t xml:space="preserve">URZĄD MORSKI W GDYNI </w:t>
            </w:r>
            <w:r w:rsidR="00902C27">
              <w:rPr>
                <w:b/>
              </w:rPr>
              <w:t>BOSMANAT PORTU ROWY</w:t>
            </w:r>
            <w:r>
              <w:t xml:space="preserve">: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tablica </w:t>
            </w:r>
            <w:r>
              <w:t xml:space="preserve">emaliowana, wypukła, </w:t>
            </w:r>
            <w:r w:rsidRPr="000268C9">
              <w:t xml:space="preserve">wypalana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wymiar</w:t>
            </w:r>
            <w:r>
              <w:t>y</w:t>
            </w:r>
            <w:r w:rsidRPr="000268C9">
              <w:t xml:space="preserve"> </w:t>
            </w:r>
            <w:r>
              <w:t xml:space="preserve">90 </w:t>
            </w:r>
            <w:r w:rsidRPr="000268C9">
              <w:t xml:space="preserve">cm na </w:t>
            </w:r>
            <w:r>
              <w:t>30</w:t>
            </w:r>
            <w:r w:rsidRPr="000268C9">
              <w:t xml:space="preserve"> cm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tablica – kolor czerwony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litery – kolor biały,</w:t>
            </w:r>
          </w:p>
          <w:p w:rsidR="00914BC5" w:rsidRPr="001C128C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napis w </w:t>
            </w:r>
            <w:r>
              <w:t>dwó</w:t>
            </w:r>
            <w:r w:rsidRPr="000268C9">
              <w:t>ch linijkach:</w:t>
            </w:r>
          </w:p>
          <w:p w:rsidR="00902C27" w:rsidRDefault="00914BC5" w:rsidP="00902C27">
            <w:pPr>
              <w:pStyle w:val="Akapitzlist"/>
              <w:numPr>
                <w:ilvl w:val="0"/>
                <w:numId w:val="5"/>
              </w:numPr>
              <w:jc w:val="both"/>
            </w:pPr>
            <w:r w:rsidRPr="001C128C">
              <w:rPr>
                <w:sz w:val="22"/>
                <w:szCs w:val="22"/>
              </w:rPr>
              <w:t>napis</w:t>
            </w:r>
            <w:r>
              <w:rPr>
                <w:sz w:val="22"/>
                <w:szCs w:val="22"/>
              </w:rPr>
              <w:t xml:space="preserve"> linia pierwsza</w:t>
            </w:r>
            <w:r w:rsidRPr="001C128C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URZĄD MORSKI W GDYNI</w:t>
            </w:r>
            <w:r w:rsidRPr="001C128C">
              <w:rPr>
                <w:sz w:val="22"/>
                <w:szCs w:val="22"/>
              </w:rPr>
              <w:t xml:space="preserve"> – wielkość liter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C128C">
                <w:rPr>
                  <w:sz w:val="22"/>
                  <w:szCs w:val="22"/>
                </w:rPr>
                <w:t>5 cm</w:t>
              </w:r>
            </w:smartTag>
            <w:r w:rsidRPr="001C128C">
              <w:rPr>
                <w:sz w:val="22"/>
                <w:szCs w:val="22"/>
              </w:rPr>
              <w:t xml:space="preserve">, </w:t>
            </w:r>
          </w:p>
          <w:p w:rsidR="00301969" w:rsidRPr="00902C27" w:rsidRDefault="00914BC5" w:rsidP="00902C27">
            <w:pPr>
              <w:pStyle w:val="Akapitzlist"/>
              <w:numPr>
                <w:ilvl w:val="0"/>
                <w:numId w:val="5"/>
              </w:numPr>
              <w:jc w:val="both"/>
            </w:pPr>
            <w:r w:rsidRPr="00902C27">
              <w:rPr>
                <w:sz w:val="22"/>
                <w:szCs w:val="22"/>
              </w:rPr>
              <w:t xml:space="preserve">napis linia druga – </w:t>
            </w:r>
            <w:r w:rsidR="00902C27">
              <w:rPr>
                <w:b/>
                <w:sz w:val="22"/>
                <w:szCs w:val="22"/>
              </w:rPr>
              <w:t>BOSMANAT PORTU ROWY</w:t>
            </w:r>
            <w:r w:rsidRPr="00902C27">
              <w:rPr>
                <w:b/>
                <w:sz w:val="22"/>
                <w:szCs w:val="22"/>
              </w:rPr>
              <w:t xml:space="preserve"> </w:t>
            </w:r>
            <w:r w:rsidRPr="00902C27">
              <w:rPr>
                <w:sz w:val="22"/>
                <w:szCs w:val="22"/>
              </w:rPr>
              <w:t xml:space="preserve"> – wielkość liter zgodnie z Rozporządzeniem Rady Ministrów z dnia 7 grudnia 1955 r. w sprawie tablic i pieczęci urzędowych (</w:t>
            </w:r>
            <w:proofErr w:type="spellStart"/>
            <w:r w:rsidRPr="00902C27">
              <w:rPr>
                <w:sz w:val="22"/>
                <w:szCs w:val="22"/>
              </w:rPr>
              <w:t>Dz.U</w:t>
            </w:r>
            <w:proofErr w:type="spellEnd"/>
            <w:r w:rsidRPr="00902C27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902C27">
              <w:rPr>
                <w:sz w:val="22"/>
                <w:szCs w:val="22"/>
              </w:rPr>
              <w:t>późn</w:t>
            </w:r>
            <w:proofErr w:type="spellEnd"/>
            <w:r w:rsidRPr="00902C27">
              <w:rPr>
                <w:sz w:val="22"/>
                <w:szCs w:val="22"/>
              </w:rPr>
              <w:t>. zm.)</w:t>
            </w:r>
            <w:r w:rsidR="003E23FC">
              <w:rPr>
                <w:sz w:val="22"/>
                <w:szCs w:val="22"/>
              </w:rPr>
              <w:t xml:space="preserve"> może być mniejsza.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0F159E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69" w:rsidRDefault="00584686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969" w:rsidRDefault="00301969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84686" w:rsidTr="00C010D2">
        <w:trPr>
          <w:trHeight w:val="8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6" w:rsidRDefault="00584686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6" w:rsidRDefault="00584686" w:rsidP="00240C76">
            <w:pPr>
              <w:spacing w:after="240"/>
              <w:jc w:val="both"/>
            </w:pPr>
            <w:r>
              <w:t xml:space="preserve">Tablica informacyjna o treści </w:t>
            </w:r>
            <w:r w:rsidRPr="00260BFB">
              <w:rPr>
                <w:b/>
              </w:rPr>
              <w:t xml:space="preserve">URZĄD MORSKI W GDYNI </w:t>
            </w:r>
            <w:r>
              <w:rPr>
                <w:b/>
              </w:rPr>
              <w:t>BOSMANAT PORTU ŁEBA</w:t>
            </w:r>
            <w:r>
              <w:t xml:space="preserve">: </w:t>
            </w:r>
          </w:p>
          <w:p w:rsidR="00584686" w:rsidRDefault="00584686" w:rsidP="00584686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tablica </w:t>
            </w:r>
            <w:r>
              <w:t xml:space="preserve">emaliowana, wypukła, </w:t>
            </w:r>
            <w:r w:rsidRPr="000268C9">
              <w:t xml:space="preserve">wypalana </w:t>
            </w:r>
          </w:p>
          <w:p w:rsidR="00584686" w:rsidRDefault="00584686" w:rsidP="00584686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wymiar</w:t>
            </w:r>
            <w:r>
              <w:t>y</w:t>
            </w:r>
            <w:r w:rsidRPr="000268C9">
              <w:t xml:space="preserve"> </w:t>
            </w:r>
            <w:r>
              <w:t xml:space="preserve">90 </w:t>
            </w:r>
            <w:r w:rsidRPr="000268C9">
              <w:t xml:space="preserve">cm na </w:t>
            </w:r>
            <w:r>
              <w:t>30</w:t>
            </w:r>
            <w:r w:rsidRPr="000268C9">
              <w:t xml:space="preserve"> cm</w:t>
            </w:r>
          </w:p>
          <w:p w:rsidR="00584686" w:rsidRDefault="00584686" w:rsidP="0058468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tablica – kolor czerwony</w:t>
            </w:r>
          </w:p>
          <w:p w:rsidR="00584686" w:rsidRDefault="00584686" w:rsidP="00584686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litery – kolor biały,</w:t>
            </w:r>
          </w:p>
          <w:p w:rsidR="00584686" w:rsidRPr="001C128C" w:rsidRDefault="00584686" w:rsidP="00584686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napis w </w:t>
            </w:r>
            <w:r>
              <w:t>dwó</w:t>
            </w:r>
            <w:r w:rsidRPr="000268C9">
              <w:t>ch linijkach:</w:t>
            </w:r>
          </w:p>
          <w:p w:rsidR="00584686" w:rsidRDefault="00584686" w:rsidP="00584686">
            <w:pPr>
              <w:pStyle w:val="Akapitzlist"/>
              <w:numPr>
                <w:ilvl w:val="0"/>
                <w:numId w:val="5"/>
              </w:numPr>
              <w:jc w:val="both"/>
            </w:pPr>
            <w:r w:rsidRPr="001C128C">
              <w:rPr>
                <w:sz w:val="22"/>
                <w:szCs w:val="22"/>
              </w:rPr>
              <w:t>napis</w:t>
            </w:r>
            <w:r>
              <w:rPr>
                <w:sz w:val="22"/>
                <w:szCs w:val="22"/>
              </w:rPr>
              <w:t xml:space="preserve"> linia pierwsza</w:t>
            </w:r>
            <w:r w:rsidRPr="001C128C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URZĄD MORSKI W GDYNI</w:t>
            </w:r>
            <w:r w:rsidRPr="001C128C">
              <w:rPr>
                <w:sz w:val="22"/>
                <w:szCs w:val="22"/>
              </w:rPr>
              <w:t xml:space="preserve"> – wielkość liter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C128C">
                <w:rPr>
                  <w:sz w:val="22"/>
                  <w:szCs w:val="22"/>
                </w:rPr>
                <w:t>5 cm</w:t>
              </w:r>
            </w:smartTag>
            <w:r w:rsidRPr="001C128C">
              <w:rPr>
                <w:sz w:val="22"/>
                <w:szCs w:val="22"/>
              </w:rPr>
              <w:t xml:space="preserve">, </w:t>
            </w:r>
          </w:p>
          <w:p w:rsidR="00584686" w:rsidRPr="00584686" w:rsidRDefault="00584686" w:rsidP="00584686">
            <w:pPr>
              <w:pStyle w:val="Akapitzlist"/>
              <w:numPr>
                <w:ilvl w:val="0"/>
                <w:numId w:val="5"/>
              </w:numPr>
              <w:jc w:val="both"/>
            </w:pPr>
            <w:r w:rsidRPr="00584686">
              <w:rPr>
                <w:sz w:val="22"/>
                <w:szCs w:val="22"/>
              </w:rPr>
              <w:t xml:space="preserve">napis linia druga – </w:t>
            </w:r>
            <w:r w:rsidRPr="00584686">
              <w:rPr>
                <w:b/>
                <w:sz w:val="22"/>
                <w:szCs w:val="22"/>
              </w:rPr>
              <w:t xml:space="preserve">BOSMANAT PORTU ŁEBA </w:t>
            </w:r>
            <w:r w:rsidRPr="00584686">
              <w:rPr>
                <w:sz w:val="22"/>
                <w:szCs w:val="22"/>
              </w:rPr>
              <w:t xml:space="preserve"> – wielkość liter zgodnie z Rozporządzeniem Rady Ministrów z dnia 7 grudnia 1955 r. w sprawie tablic i pieczęci urzędowych (</w:t>
            </w:r>
            <w:proofErr w:type="spellStart"/>
            <w:r w:rsidRPr="00584686">
              <w:rPr>
                <w:sz w:val="22"/>
                <w:szCs w:val="22"/>
              </w:rPr>
              <w:t>Dz.U</w:t>
            </w:r>
            <w:proofErr w:type="spellEnd"/>
            <w:r w:rsidRPr="00584686">
              <w:rPr>
                <w:sz w:val="22"/>
                <w:szCs w:val="22"/>
              </w:rPr>
              <w:t xml:space="preserve">. nr 47 poz. 316 z </w:t>
            </w:r>
            <w:proofErr w:type="spellStart"/>
            <w:r w:rsidRPr="00584686">
              <w:rPr>
                <w:sz w:val="22"/>
                <w:szCs w:val="22"/>
              </w:rPr>
              <w:t>późn</w:t>
            </w:r>
            <w:proofErr w:type="spellEnd"/>
            <w:r w:rsidRPr="00584686">
              <w:rPr>
                <w:sz w:val="22"/>
                <w:szCs w:val="22"/>
              </w:rPr>
              <w:t>. zm.)</w:t>
            </w:r>
            <w:r w:rsidR="003E23FC">
              <w:rPr>
                <w:sz w:val="22"/>
                <w:szCs w:val="22"/>
              </w:rPr>
              <w:t xml:space="preserve"> może być mniejsza.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6" w:rsidRDefault="00584686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86" w:rsidRDefault="00584686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86" w:rsidRDefault="00584686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86" w:rsidRDefault="00584686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14BC5" w:rsidTr="00C010D2">
        <w:trPr>
          <w:trHeight w:val="8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C5" w:rsidRDefault="00902C27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="005846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C5" w:rsidRDefault="00914BC5" w:rsidP="00240C76">
            <w:pPr>
              <w:spacing w:after="240"/>
              <w:jc w:val="both"/>
            </w:pPr>
            <w:r>
              <w:t xml:space="preserve">Tablica informacyjna </w:t>
            </w:r>
            <w:r w:rsidR="00902C27">
              <w:t>z</w:t>
            </w:r>
            <w:r>
              <w:t xml:space="preserve"> </w:t>
            </w:r>
            <w:r w:rsidR="00902C27">
              <w:rPr>
                <w:b/>
              </w:rPr>
              <w:t>GODŁEM</w:t>
            </w:r>
            <w:r>
              <w:t xml:space="preserve">: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 xml:space="preserve">tablica </w:t>
            </w:r>
            <w:r>
              <w:t xml:space="preserve">emaliowana, wypukła, </w:t>
            </w:r>
            <w:r w:rsidRPr="000268C9">
              <w:t xml:space="preserve">wypalana </w:t>
            </w:r>
          </w:p>
          <w:p w:rsidR="00914BC5" w:rsidRDefault="00914BC5" w:rsidP="00914BC5">
            <w:pPr>
              <w:pStyle w:val="Akapitzlist"/>
              <w:numPr>
                <w:ilvl w:val="0"/>
                <w:numId w:val="4"/>
              </w:numPr>
              <w:jc w:val="both"/>
            </w:pPr>
            <w:r w:rsidRPr="000268C9">
              <w:t>wymiar</w:t>
            </w:r>
            <w:r>
              <w:t>y</w:t>
            </w:r>
            <w:r w:rsidRPr="000268C9">
              <w:t xml:space="preserve"> </w:t>
            </w:r>
            <w:r w:rsidR="00011F29">
              <w:t>5</w:t>
            </w:r>
            <w:r>
              <w:t xml:space="preserve">0 </w:t>
            </w:r>
            <w:r w:rsidRPr="000268C9">
              <w:t xml:space="preserve">cm na </w:t>
            </w:r>
            <w:r w:rsidR="00011F29">
              <w:t>4</w:t>
            </w:r>
            <w:r>
              <w:t>0</w:t>
            </w:r>
            <w:r w:rsidRPr="000268C9">
              <w:t xml:space="preserve"> cm</w:t>
            </w:r>
          </w:p>
          <w:p w:rsidR="00914BC5" w:rsidRDefault="00914BC5" w:rsidP="00914BC5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C5" w:rsidRDefault="00902C27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C5" w:rsidRDefault="00902C27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C5" w:rsidRDefault="00914BC5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C5" w:rsidRDefault="00914BC5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01969" w:rsidRPr="000F060F" w:rsidRDefault="00301969" w:rsidP="000F060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dostawy,</w:t>
      </w:r>
    </w:p>
    <w:p w:rsidR="00011F29" w:rsidRPr="00C341C3" w:rsidRDefault="00301969" w:rsidP="00011F2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Termin wykonania zamówienia: </w:t>
      </w:r>
      <w:r w:rsidR="00D240A1" w:rsidRPr="00D240A1">
        <w:rPr>
          <w:b/>
          <w:sz w:val="22"/>
          <w:szCs w:val="22"/>
        </w:rPr>
        <w:t>do</w:t>
      </w:r>
      <w:r w:rsidR="00217D6F" w:rsidRPr="00D240A1">
        <w:rPr>
          <w:b/>
          <w:sz w:val="22"/>
          <w:szCs w:val="22"/>
        </w:rPr>
        <w:t xml:space="preserve"> </w:t>
      </w:r>
      <w:r w:rsidR="00D240A1">
        <w:rPr>
          <w:b/>
          <w:sz w:val="22"/>
          <w:szCs w:val="22"/>
        </w:rPr>
        <w:t>14</w:t>
      </w:r>
      <w:r w:rsidR="00D240A1" w:rsidRPr="00D240A1">
        <w:rPr>
          <w:b/>
          <w:sz w:val="22"/>
          <w:szCs w:val="22"/>
        </w:rPr>
        <w:t xml:space="preserve"> dni </w:t>
      </w:r>
      <w:r w:rsidR="00217D6F" w:rsidRPr="00D240A1">
        <w:rPr>
          <w:b/>
          <w:sz w:val="22"/>
          <w:szCs w:val="22"/>
        </w:rPr>
        <w:t xml:space="preserve"> </w:t>
      </w:r>
      <w:r w:rsidR="00D240A1">
        <w:rPr>
          <w:b/>
          <w:sz w:val="22"/>
          <w:szCs w:val="22"/>
        </w:rPr>
        <w:t>w jednorazowej dostawie</w:t>
      </w:r>
    </w:p>
    <w:p w:rsidR="00C341C3" w:rsidRPr="00C341C3" w:rsidRDefault="00C341C3" w:rsidP="00C341C3">
      <w:pPr>
        <w:pStyle w:val="Akapitzlist"/>
        <w:numPr>
          <w:ilvl w:val="0"/>
          <w:numId w:val="1"/>
        </w:numPr>
        <w:jc w:val="both"/>
      </w:pPr>
      <w:r>
        <w:t>Przed wykonaniem tablic, przygotowaną wizualizację należy przesłać do akceptacji Zamawiającemu na adres ofertytz@umgdy.gov.pl</w:t>
      </w:r>
    </w:p>
    <w:p w:rsidR="00011F29" w:rsidRPr="00011F29" w:rsidRDefault="00301969" w:rsidP="00011F2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11F29">
        <w:rPr>
          <w:b/>
        </w:rPr>
        <w:t>Warunki dostawy:</w:t>
      </w:r>
    </w:p>
    <w:p w:rsidR="00011F29" w:rsidRPr="00011F29" w:rsidRDefault="00011F29" w:rsidP="00011F29">
      <w:pPr>
        <w:pStyle w:val="Akapitzlist"/>
        <w:jc w:val="both"/>
        <w:rPr>
          <w:sz w:val="22"/>
          <w:szCs w:val="22"/>
        </w:rPr>
      </w:pPr>
      <w:r>
        <w:rPr>
          <w:bCs/>
        </w:rPr>
        <w:t>T</w:t>
      </w:r>
      <w:r w:rsidR="00301969" w:rsidRPr="00011F29">
        <w:rPr>
          <w:bCs/>
        </w:rPr>
        <w:t>owar musi być opakowany w sposób uniemożliwiający uszkodzenie w czasie transportu i składowania oraz musi być zgodny ze wszystkimi wymaganiami   określonymi w Formularzu Oferty.</w:t>
      </w:r>
    </w:p>
    <w:p w:rsidR="00301969" w:rsidRPr="00011F29" w:rsidRDefault="00301969" w:rsidP="00011F2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zamówienia, warunk</w:t>
      </w:r>
      <w:r w:rsidR="005D165B">
        <w:t>ami dostawy</w:t>
      </w:r>
      <w:r>
        <w:t xml:space="preserve"> i nie wnoszę do nich zastrzeżeń.</w:t>
      </w:r>
    </w:p>
    <w:p w:rsidR="00301969" w:rsidRDefault="00301969" w:rsidP="00301969">
      <w:pPr>
        <w:jc w:val="both"/>
      </w:pPr>
    </w:p>
    <w:p w:rsidR="00301969" w:rsidRDefault="00301969" w:rsidP="00301969">
      <w:pPr>
        <w:jc w:val="both"/>
      </w:pPr>
    </w:p>
    <w:p w:rsidR="00301969" w:rsidRDefault="00301969" w:rsidP="00301969">
      <w:pPr>
        <w:jc w:val="both"/>
      </w:pPr>
      <w:r>
        <w:t xml:space="preserve">  </w:t>
      </w:r>
    </w:p>
    <w:p w:rsidR="00301969" w:rsidRDefault="00301969" w:rsidP="00301969">
      <w:pPr>
        <w:jc w:val="both"/>
      </w:pPr>
    </w:p>
    <w:p w:rsidR="00301969" w:rsidRDefault="00301969" w:rsidP="00301969">
      <w:r>
        <w:t xml:space="preserve">………………………., dnia ………………………  </w:t>
      </w:r>
    </w:p>
    <w:p w:rsidR="00301969" w:rsidRDefault="00301969" w:rsidP="00301969"/>
    <w:p w:rsidR="00301969" w:rsidRDefault="00301969" w:rsidP="00301969"/>
    <w:p w:rsidR="00301969" w:rsidRDefault="00301969" w:rsidP="00301969">
      <w:pPr>
        <w:jc w:val="right"/>
      </w:pPr>
      <w:r>
        <w:t xml:space="preserve">                  ………………………………</w:t>
      </w:r>
    </w:p>
    <w:p w:rsidR="00301969" w:rsidRDefault="00301969" w:rsidP="003019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969" w:rsidRDefault="00301969" w:rsidP="00301969">
      <w:pPr>
        <w:ind w:left="4956" w:firstLine="708"/>
      </w:pPr>
      <w:r>
        <w:t xml:space="preserve">                     podpis Wykonawcy </w:t>
      </w:r>
    </w:p>
    <w:p w:rsidR="00301969" w:rsidRDefault="00301969" w:rsidP="00301969"/>
    <w:p w:rsidR="001C23E4" w:rsidRDefault="001C23E4"/>
    <w:p w:rsidR="006C5C90" w:rsidRDefault="006C5C90"/>
    <w:p w:rsidR="006C5C90" w:rsidRPr="006C5C90" w:rsidRDefault="00CC0A30">
      <w:pPr>
        <w:rPr>
          <w:sz w:val="16"/>
          <w:szCs w:val="16"/>
        </w:rPr>
      </w:pPr>
      <w:r>
        <w:rPr>
          <w:sz w:val="16"/>
          <w:szCs w:val="16"/>
        </w:rPr>
        <w:t>sporządził:</w:t>
      </w:r>
    </w:p>
    <w:sectPr w:rsidR="006C5C90" w:rsidRPr="006C5C90" w:rsidSect="000F06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975C1"/>
    <w:multiLevelType w:val="hybridMultilevel"/>
    <w:tmpl w:val="DA26A4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40318"/>
    <w:multiLevelType w:val="hybridMultilevel"/>
    <w:tmpl w:val="4B58DABA"/>
    <w:lvl w:ilvl="0" w:tplc="9C3E863C">
      <w:start w:val="1"/>
      <w:numFmt w:val="bullet"/>
      <w:lvlText w:val="o"/>
      <w:lvlJc w:val="left"/>
      <w:pPr>
        <w:ind w:left="1021" w:hanging="341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716A48"/>
    <w:multiLevelType w:val="hybridMultilevel"/>
    <w:tmpl w:val="4D64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301969"/>
    <w:rsid w:val="00011F29"/>
    <w:rsid w:val="00043CD7"/>
    <w:rsid w:val="000E70E3"/>
    <w:rsid w:val="000F060F"/>
    <w:rsid w:val="000F159E"/>
    <w:rsid w:val="00174B3D"/>
    <w:rsid w:val="001C128C"/>
    <w:rsid w:val="001C23E4"/>
    <w:rsid w:val="00217D6F"/>
    <w:rsid w:val="00240C76"/>
    <w:rsid w:val="0024237B"/>
    <w:rsid w:val="00260BFB"/>
    <w:rsid w:val="00295933"/>
    <w:rsid w:val="002E7B75"/>
    <w:rsid w:val="00301969"/>
    <w:rsid w:val="003B601F"/>
    <w:rsid w:val="003E23FC"/>
    <w:rsid w:val="003E58B9"/>
    <w:rsid w:val="003F39AF"/>
    <w:rsid w:val="00403BF6"/>
    <w:rsid w:val="00451C1C"/>
    <w:rsid w:val="004955E9"/>
    <w:rsid w:val="004B2275"/>
    <w:rsid w:val="004C51C0"/>
    <w:rsid w:val="0050330A"/>
    <w:rsid w:val="00584686"/>
    <w:rsid w:val="005A6E4F"/>
    <w:rsid w:val="005D165B"/>
    <w:rsid w:val="0060688F"/>
    <w:rsid w:val="00654895"/>
    <w:rsid w:val="006A14CD"/>
    <w:rsid w:val="006B3F6E"/>
    <w:rsid w:val="006C5C90"/>
    <w:rsid w:val="006F0BFF"/>
    <w:rsid w:val="007548A1"/>
    <w:rsid w:val="007A4EB4"/>
    <w:rsid w:val="007F3BB9"/>
    <w:rsid w:val="00902C27"/>
    <w:rsid w:val="009033FF"/>
    <w:rsid w:val="00914BC5"/>
    <w:rsid w:val="00A42437"/>
    <w:rsid w:val="00A521B9"/>
    <w:rsid w:val="00AA55CC"/>
    <w:rsid w:val="00AB74F1"/>
    <w:rsid w:val="00AF0B03"/>
    <w:rsid w:val="00B14680"/>
    <w:rsid w:val="00B15B1E"/>
    <w:rsid w:val="00B260AE"/>
    <w:rsid w:val="00B6684C"/>
    <w:rsid w:val="00BB4B43"/>
    <w:rsid w:val="00C010D2"/>
    <w:rsid w:val="00C11C71"/>
    <w:rsid w:val="00C341C3"/>
    <w:rsid w:val="00C35710"/>
    <w:rsid w:val="00C73575"/>
    <w:rsid w:val="00CC0A30"/>
    <w:rsid w:val="00D02B58"/>
    <w:rsid w:val="00D240A1"/>
    <w:rsid w:val="00DA717B"/>
    <w:rsid w:val="00E105FC"/>
    <w:rsid w:val="00ED19C7"/>
    <w:rsid w:val="00F144C9"/>
    <w:rsid w:val="00F24D28"/>
    <w:rsid w:val="00FF13FC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9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1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6</cp:revision>
  <cp:lastPrinted>2020-03-18T12:38:00Z</cp:lastPrinted>
  <dcterms:created xsi:type="dcterms:W3CDTF">2020-03-18T10:57:00Z</dcterms:created>
  <dcterms:modified xsi:type="dcterms:W3CDTF">2020-03-18T12:47:00Z</dcterms:modified>
</cp:coreProperties>
</file>